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0107561" w:rsidR="00751DED" w:rsidRDefault="0061453C">
      <w:pPr>
        <w:pStyle w:val="Heading1"/>
      </w:pPr>
      <w:bookmarkStart w:id="0" w:name="_Toc400361362"/>
      <w:bookmarkStart w:id="1" w:name="_Toc443397153"/>
      <w:bookmarkStart w:id="2" w:name="_Toc357771638"/>
      <w:bookmarkStart w:id="3" w:name="_Toc346793416"/>
      <w:bookmarkStart w:id="4" w:name="_Toc328122777"/>
      <w:r w:rsidRPr="005F4415">
        <w:rPr>
          <w:noProof/>
        </w:rPr>
        <w:drawing>
          <wp:anchor distT="0" distB="0" distL="114300" distR="114300" simplePos="0" relativeHeight="251658752" behindDoc="0" locked="0" layoutInCell="1" allowOverlap="1" wp14:anchorId="73F9EC06" wp14:editId="5A5B859A">
            <wp:simplePos x="0" y="0"/>
            <wp:positionH relativeFrom="column">
              <wp:posOffset>8921750</wp:posOffset>
            </wp:positionH>
            <wp:positionV relativeFrom="paragraph">
              <wp:posOffset>192405</wp:posOffset>
            </wp:positionV>
            <wp:extent cx="744220" cy="4146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8786"/>
                    <a:stretch/>
                  </pic:blipFill>
                  <pic:spPr bwMode="auto">
                    <a:xfrm>
                      <a:off x="0" y="0"/>
                      <a:ext cx="744220" cy="41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02F7">
        <w:rPr>
          <w:noProof/>
        </w:rPr>
        <w:drawing>
          <wp:anchor distT="0" distB="0" distL="114300" distR="114300" simplePos="0" relativeHeight="251656704" behindDoc="1" locked="0" layoutInCell="1" allowOverlap="1" wp14:anchorId="4810D1DD" wp14:editId="69448716">
            <wp:simplePos x="0" y="0"/>
            <wp:positionH relativeFrom="rightMargin">
              <wp:posOffset>-1316990</wp:posOffset>
            </wp:positionH>
            <wp:positionV relativeFrom="paragraph">
              <wp:posOffset>0</wp:posOffset>
            </wp:positionV>
            <wp:extent cx="857250" cy="889000"/>
            <wp:effectExtent l="0" t="0" r="0" b="6350"/>
            <wp:wrapTight wrapText="bothSides">
              <wp:wrapPolygon edited="0">
                <wp:start x="0" y="0"/>
                <wp:lineTo x="0" y="21291"/>
                <wp:lineTo x="21120" y="21291"/>
                <wp:lineTo x="21120" y="0"/>
                <wp:lineTo x="0" y="0"/>
              </wp:wrapPolygon>
            </wp:wrapTight>
            <wp:docPr id="1148236342" name="Picture 114823634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sidR="007302F7">
        <w:t xml:space="preserve">Asterdale Primary School                                 </w:t>
      </w:r>
    </w:p>
    <w:p w14:paraId="7AD564A6" w14:textId="282236AA"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8479"/>
        <w:gridCol w:w="608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A2189E3" w:rsidR="00751DED" w:rsidRDefault="007302F7">
            <w:pPr>
              <w:pStyle w:val="TableRow"/>
            </w:pPr>
            <w:r>
              <w:t>202</w:t>
            </w:r>
            <w:r w:rsidR="00F816F6">
              <w:t>4</w:t>
            </w:r>
            <w:r>
              <w:t>-202</w:t>
            </w:r>
            <w:r w:rsidR="00F816F6">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2065A83" w:rsidR="00751DED" w:rsidRDefault="00F816F6">
            <w:pPr>
              <w:pStyle w:val="TableRow"/>
            </w:pPr>
            <w:r>
              <w:t>July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1F7508A" w:rsidR="00751DED" w:rsidRDefault="007302F7">
            <w:pPr>
              <w:pStyle w:val="TableRow"/>
            </w:pPr>
            <w:r>
              <w:t>July 202</w:t>
            </w:r>
            <w:r w:rsidR="00F816F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FC0608A" w:rsidR="00751DED" w:rsidRDefault="0013090A">
            <w:pPr>
              <w:pStyle w:val="TableRow"/>
            </w:pPr>
            <w:r>
              <w:t>Kerry Knowles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66B60D6" w:rsidR="00751DED" w:rsidRDefault="007302F7">
            <w:pPr>
              <w:pStyle w:val="TableRow"/>
            </w:pPr>
            <w:r>
              <w:t>Derby</w:t>
            </w:r>
            <w:r w:rsidR="0015132F">
              <w:t>shire</w:t>
            </w:r>
            <w:r>
              <w:t xml:space="preserv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A186B50" w:rsidR="00751DED" w:rsidRDefault="007302F7">
            <w:pPr>
              <w:pStyle w:val="TableRow"/>
            </w:pPr>
            <w:r>
              <w:t>Hot House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2D9F641E" w:rsidR="00751DED" w:rsidRDefault="00F15877">
      <w:r>
        <w:t>This is about what we teach in lesson time, how much time is spent teaching music and any music qualifications or awards that pupils can achieve.</w:t>
      </w:r>
    </w:p>
    <w:p w14:paraId="20E6A13B" w14:textId="121BFD37" w:rsidR="00684478" w:rsidRPr="00E8392E" w:rsidRDefault="00684478" w:rsidP="00684478">
      <w:r w:rsidRPr="00E8392E">
        <w:lastRenderedPageBreak/>
        <w:t>School Year 20</w:t>
      </w:r>
      <w:r w:rsidR="0088276C">
        <w:t>25</w:t>
      </w:r>
      <w:r w:rsidRPr="00E8392E">
        <w:t>-</w:t>
      </w:r>
      <w:r w:rsidR="0088276C">
        <w:t>2026</w:t>
      </w:r>
    </w:p>
    <w:p w14:paraId="4AC40A02" w14:textId="5A137D44" w:rsidR="00684478" w:rsidRDefault="001A139C" w:rsidP="00684478">
      <w:pPr>
        <w:pStyle w:val="ListParagraph"/>
        <w:numPr>
          <w:ilvl w:val="0"/>
          <w:numId w:val="19"/>
        </w:numPr>
        <w:suppressAutoHyphens w:val="0"/>
        <w:autoSpaceDN/>
        <w:spacing w:after="160" w:line="259" w:lineRule="auto"/>
      </w:pPr>
      <w:r w:rsidRPr="00E8392E">
        <w:t xml:space="preserve">Asterdale Primary </w:t>
      </w:r>
      <w:r w:rsidR="00684478" w:rsidRPr="00E8392E">
        <w:t>School provide</w:t>
      </w:r>
      <w:r w:rsidR="00E64CFF" w:rsidRPr="00E8392E">
        <w:t>s</w:t>
      </w:r>
      <w:r w:rsidR="00684478" w:rsidRPr="00E8392E">
        <w:t xml:space="preserve"> high quality music provision</w:t>
      </w:r>
      <w:r w:rsidR="00ED3A49" w:rsidRPr="00E8392E">
        <w:t xml:space="preserve"> through a planned</w:t>
      </w:r>
      <w:r w:rsidRPr="00E8392E">
        <w:t>, sequenced</w:t>
      </w:r>
      <w:r w:rsidR="00ED3A49" w:rsidRPr="00E8392E">
        <w:t xml:space="preserve"> music curriculum</w:t>
      </w:r>
      <w:r w:rsidR="00664542">
        <w:t>, where,</w:t>
      </w:r>
    </w:p>
    <w:p w14:paraId="670279E1" w14:textId="3991EF19" w:rsidR="00CF6D98" w:rsidRPr="00E8392E" w:rsidRDefault="00CF6D98" w:rsidP="00664542">
      <w:pPr>
        <w:suppressAutoHyphens w:val="0"/>
        <w:autoSpaceDN/>
        <w:spacing w:after="160" w:line="259" w:lineRule="auto"/>
        <w:jc w:val="center"/>
      </w:pPr>
      <w:r>
        <w:rPr>
          <w:noProof/>
        </w:rPr>
        <w:drawing>
          <wp:inline distT="0" distB="0" distL="0" distR="0" wp14:anchorId="2E8E676D" wp14:editId="487B1789">
            <wp:extent cx="3238500" cy="23669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462" t="24891" r="64310" b="12152"/>
                    <a:stretch/>
                  </pic:blipFill>
                  <pic:spPr bwMode="auto">
                    <a:xfrm>
                      <a:off x="0" y="0"/>
                      <a:ext cx="3260405" cy="2382959"/>
                    </a:xfrm>
                    <a:prstGeom prst="rect">
                      <a:avLst/>
                    </a:prstGeom>
                    <a:ln>
                      <a:noFill/>
                    </a:ln>
                    <a:extLst>
                      <a:ext uri="{53640926-AAD7-44D8-BBD7-CCE9431645EC}">
                        <a14:shadowObscured xmlns:a14="http://schemas.microsoft.com/office/drawing/2010/main"/>
                      </a:ext>
                    </a:extLst>
                  </pic:spPr>
                </pic:pic>
              </a:graphicData>
            </a:graphic>
          </wp:inline>
        </w:drawing>
      </w:r>
    </w:p>
    <w:p w14:paraId="5DC0C3B2" w14:textId="61C2CE4F" w:rsidR="00684478" w:rsidRPr="00E8392E" w:rsidRDefault="00664542" w:rsidP="00684478">
      <w:pPr>
        <w:pStyle w:val="ListParagraph"/>
        <w:numPr>
          <w:ilvl w:val="0"/>
          <w:numId w:val="19"/>
        </w:numPr>
        <w:suppressAutoHyphens w:val="0"/>
        <w:autoSpaceDN/>
        <w:spacing w:after="160" w:line="259" w:lineRule="auto"/>
      </w:pPr>
      <w:r>
        <w:t>The ‘</w:t>
      </w:r>
      <w:r w:rsidR="00684478" w:rsidRPr="00E8392E">
        <w:t xml:space="preserve">Kapow </w:t>
      </w:r>
      <w:r w:rsidR="00ED3A49" w:rsidRPr="00E8392E">
        <w:t xml:space="preserve">Music </w:t>
      </w:r>
      <w:r w:rsidR="00684478" w:rsidRPr="00E8392E">
        <w:t>Scheme</w:t>
      </w:r>
      <w:r>
        <w:t>’</w:t>
      </w:r>
      <w:r w:rsidR="00684478" w:rsidRPr="00E8392E">
        <w:t xml:space="preserve"> is followed </w:t>
      </w:r>
      <w:r w:rsidR="008F6984" w:rsidRPr="00E8392E">
        <w:t xml:space="preserve">from EYFS through to the </w:t>
      </w:r>
      <w:r w:rsidR="00093826" w:rsidRPr="00E8392E">
        <w:t>end of KS2</w:t>
      </w:r>
      <w:r w:rsidR="005757AD" w:rsidRPr="00E8392E">
        <w:t>,</w:t>
      </w:r>
      <w:r w:rsidR="00105AA4" w:rsidRPr="00E8392E">
        <w:t xml:space="preserve"> to provide</w:t>
      </w:r>
      <w:r w:rsidR="00684478" w:rsidRPr="00E8392E">
        <w:t xml:space="preserve"> </w:t>
      </w:r>
      <w:r>
        <w:t xml:space="preserve">sequenced </w:t>
      </w:r>
      <w:r w:rsidR="00684478" w:rsidRPr="00E8392E">
        <w:t xml:space="preserve">weekly lessons delivered by class teachers </w:t>
      </w:r>
      <w:r w:rsidR="005757AD" w:rsidRPr="00E8392E">
        <w:t xml:space="preserve">across the school </w:t>
      </w:r>
      <w:r w:rsidR="00684478" w:rsidRPr="00E8392E">
        <w:t xml:space="preserve">and </w:t>
      </w:r>
      <w:r w:rsidR="005757AD" w:rsidRPr="00E8392E">
        <w:t>‘</w:t>
      </w:r>
      <w:r w:rsidR="00684478" w:rsidRPr="00E8392E">
        <w:t>Hot House</w:t>
      </w:r>
      <w:r w:rsidR="005757AD" w:rsidRPr="00E8392E">
        <w:t>’</w:t>
      </w:r>
      <w:r w:rsidR="00684478" w:rsidRPr="00E8392E">
        <w:t xml:space="preserve"> </w:t>
      </w:r>
      <w:r w:rsidR="005757AD" w:rsidRPr="00E8392E">
        <w:t xml:space="preserve">music </w:t>
      </w:r>
      <w:r w:rsidR="00684478" w:rsidRPr="00E8392E">
        <w:t>specialists</w:t>
      </w:r>
      <w:r w:rsidR="0007313B" w:rsidRPr="00E8392E">
        <w:t xml:space="preserve"> in year </w:t>
      </w:r>
      <w:r w:rsidR="000A7B39" w:rsidRPr="00E8392E">
        <w:t>3</w:t>
      </w:r>
      <w:r w:rsidR="0007313B" w:rsidRPr="00E8392E">
        <w:t xml:space="preserve"> and year</w:t>
      </w:r>
      <w:r w:rsidR="000A7B39" w:rsidRPr="00E8392E">
        <w:t xml:space="preserve"> </w:t>
      </w:r>
      <w:r w:rsidR="0007313B" w:rsidRPr="00E8392E">
        <w:t>4</w:t>
      </w:r>
      <w:r w:rsidR="000A7B39" w:rsidRPr="00E8392E">
        <w:t xml:space="preserve">. </w:t>
      </w:r>
      <w:r w:rsidR="005757AD" w:rsidRPr="00E8392E">
        <w:t xml:space="preserve">KAPOW </w:t>
      </w:r>
      <w:r w:rsidR="00A93401" w:rsidRPr="00E8392E">
        <w:t>is based on the National Curriculum</w:t>
      </w:r>
      <w:r w:rsidR="007A0F19" w:rsidRPr="00E8392E">
        <w:t>.</w:t>
      </w:r>
      <w:r w:rsidR="000351A7" w:rsidRPr="00E8392E">
        <w:t xml:space="preserve"> Pupils access at least one hour of music provision per week.</w:t>
      </w:r>
    </w:p>
    <w:p w14:paraId="710AB4FE" w14:textId="3E578339" w:rsidR="00A31ECA" w:rsidRPr="00E8392E" w:rsidRDefault="00A31ECA" w:rsidP="000B1DDE">
      <w:pPr>
        <w:suppressAutoHyphens w:val="0"/>
        <w:autoSpaceDN/>
        <w:spacing w:after="160" w:line="259" w:lineRule="auto"/>
        <w:ind w:left="360"/>
      </w:pPr>
      <w:r w:rsidRPr="00E8392E">
        <w:t>KAPOW Scheme Overvie</w:t>
      </w:r>
      <w:r w:rsidR="000B1DDE" w:rsidRPr="00E8392E">
        <w:t>w</w:t>
      </w:r>
    </w:p>
    <w:p w14:paraId="3E28CEE8" w14:textId="60FBFE4C" w:rsidR="00491D45" w:rsidRPr="00E8392E" w:rsidRDefault="000B1DDE" w:rsidP="00491D45">
      <w:pPr>
        <w:suppressAutoHyphens w:val="0"/>
        <w:autoSpaceDN/>
        <w:spacing w:after="160" w:line="259" w:lineRule="auto"/>
      </w:pPr>
      <w:r w:rsidRPr="00E8392E">
        <w:lastRenderedPageBreak/>
        <w:t xml:space="preserve">                             </w:t>
      </w:r>
      <w:r w:rsidR="00883374" w:rsidRPr="00E8392E">
        <w:rPr>
          <w:rFonts w:cs="Arial"/>
          <w:noProof/>
        </w:rPr>
        <w:drawing>
          <wp:inline distT="0" distB="0" distL="0" distR="0" wp14:anchorId="4A6F9B10" wp14:editId="2B54DFBA">
            <wp:extent cx="8678960" cy="47434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761013" cy="4788296"/>
                    </a:xfrm>
                    <a:prstGeom prst="rect">
                      <a:avLst/>
                    </a:prstGeom>
                  </pic:spPr>
                </pic:pic>
              </a:graphicData>
            </a:graphic>
          </wp:inline>
        </w:drawing>
      </w:r>
    </w:p>
    <w:p w14:paraId="0D14A324" w14:textId="5DE78C75" w:rsidR="003B0FDE" w:rsidRPr="00E8392E" w:rsidRDefault="003B0FDE" w:rsidP="00491D45">
      <w:pPr>
        <w:suppressAutoHyphens w:val="0"/>
        <w:autoSpaceDN/>
        <w:spacing w:after="160" w:line="259" w:lineRule="auto"/>
      </w:pPr>
      <w:r w:rsidRPr="00E8392E">
        <w:rPr>
          <w:noProof/>
        </w:rPr>
        <w:lastRenderedPageBreak/>
        <w:drawing>
          <wp:inline distT="0" distB="0" distL="0" distR="0" wp14:anchorId="170453B3" wp14:editId="3537FBA3">
            <wp:extent cx="8115300" cy="52199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36482" cy="5233534"/>
                    </a:xfrm>
                    <a:prstGeom prst="rect">
                      <a:avLst/>
                    </a:prstGeom>
                  </pic:spPr>
                </pic:pic>
              </a:graphicData>
            </a:graphic>
          </wp:inline>
        </w:drawing>
      </w:r>
    </w:p>
    <w:p w14:paraId="744269AA" w14:textId="564D017A" w:rsidR="005E786C" w:rsidRPr="00E8392E" w:rsidRDefault="006940AA" w:rsidP="00684478">
      <w:pPr>
        <w:pStyle w:val="ListParagraph"/>
        <w:numPr>
          <w:ilvl w:val="0"/>
          <w:numId w:val="19"/>
        </w:numPr>
        <w:suppressAutoHyphens w:val="0"/>
        <w:autoSpaceDN/>
        <w:spacing w:after="160" w:line="259" w:lineRule="auto"/>
      </w:pPr>
      <w:r w:rsidRPr="00E8392E">
        <w:t xml:space="preserve">A key progression of skills document sets out clear </w:t>
      </w:r>
      <w:r w:rsidR="003B39F9" w:rsidRPr="00E8392E">
        <w:t>standards of expectations</w:t>
      </w:r>
      <w:r w:rsidRPr="00E8392E">
        <w:t xml:space="preserve"> of skills and knowledge t</w:t>
      </w:r>
      <w:r w:rsidR="003B39F9" w:rsidRPr="00E8392E">
        <w:t xml:space="preserve">o be achieved in music by the end of </w:t>
      </w:r>
      <w:r w:rsidR="00EE6D51" w:rsidRPr="00E8392E">
        <w:t>each year group</w:t>
      </w:r>
      <w:r w:rsidR="00252FC8">
        <w:t xml:space="preserve"> as shown on the school website.</w:t>
      </w:r>
    </w:p>
    <w:p w14:paraId="7EC816C8" w14:textId="5A8270A0" w:rsidR="00AF4F6B" w:rsidRPr="00E8392E" w:rsidRDefault="003E3452" w:rsidP="00AF4F6B">
      <w:pPr>
        <w:pStyle w:val="ListParagraph"/>
        <w:numPr>
          <w:ilvl w:val="0"/>
          <w:numId w:val="19"/>
        </w:numPr>
        <w:suppressAutoHyphens w:val="0"/>
        <w:autoSpaceDN/>
        <w:spacing w:after="160" w:line="259" w:lineRule="auto"/>
      </w:pPr>
      <w:r w:rsidRPr="00E8392E">
        <w:lastRenderedPageBreak/>
        <w:t>There is a long</w:t>
      </w:r>
      <w:r w:rsidR="005A1768" w:rsidRPr="00E8392E">
        <w:t>-</w:t>
      </w:r>
      <w:r w:rsidRPr="00E8392E">
        <w:t xml:space="preserve">term plan to show </w:t>
      </w:r>
      <w:r w:rsidR="00D5342A" w:rsidRPr="00E8392E">
        <w:t>how in</w:t>
      </w:r>
      <w:r w:rsidR="00D55E6E" w:rsidRPr="00E8392E">
        <w:t xml:space="preserve"> specific topics a range of music genre are explored</w:t>
      </w:r>
      <w:r w:rsidR="00D5342A" w:rsidRPr="00E8392E">
        <w:t>, for example, in Year1 All about Me</w:t>
      </w:r>
      <w:r w:rsidR="00A511C7" w:rsidRPr="00E8392E">
        <w:t xml:space="preserve"> topic focusses on </w:t>
      </w:r>
      <w:r w:rsidR="006F7F50" w:rsidRPr="00E8392E">
        <w:t>pulse and rhythm</w:t>
      </w:r>
      <w:r w:rsidR="00252FC8">
        <w:t xml:space="preserve"> (as shown on the school website)</w:t>
      </w:r>
    </w:p>
    <w:p w14:paraId="47205CC1" w14:textId="10BADEE9" w:rsidR="00684478" w:rsidRPr="00E8392E" w:rsidRDefault="00684478" w:rsidP="00684478">
      <w:pPr>
        <w:pStyle w:val="ListParagraph"/>
        <w:numPr>
          <w:ilvl w:val="0"/>
          <w:numId w:val="19"/>
        </w:numPr>
        <w:suppressAutoHyphens w:val="0"/>
        <w:autoSpaceDN/>
        <w:spacing w:after="160" w:line="259" w:lineRule="auto"/>
      </w:pPr>
      <w:r w:rsidRPr="00E8392E">
        <w:t xml:space="preserve">Assessment of </w:t>
      </w:r>
      <w:r w:rsidR="00C116A5">
        <w:t>skills and knowledge learnt</w:t>
      </w:r>
      <w:r w:rsidRPr="00E8392E">
        <w:t xml:space="preserve"> is </w:t>
      </w:r>
      <w:r w:rsidR="00A511C7" w:rsidRPr="00E8392E">
        <w:t xml:space="preserve">both </w:t>
      </w:r>
      <w:r w:rsidR="004622A8" w:rsidRPr="00E8392E">
        <w:t>through formative assessment and summative,</w:t>
      </w:r>
      <w:r w:rsidR="00C116A5">
        <w:t xml:space="preserve"> such as </w:t>
      </w:r>
      <w:r w:rsidR="0082618D" w:rsidRPr="00E8392E">
        <w:t>through retrieval practice, key questions</w:t>
      </w:r>
      <w:r w:rsidR="006020D0" w:rsidRPr="00E8392E">
        <w:t>,</w:t>
      </w:r>
      <w:r w:rsidRPr="00E8392E">
        <w:t xml:space="preserve"> end of unit assessment quiz’s (evidence in books) and visual assessments by teachers</w:t>
      </w:r>
      <w:r w:rsidR="000A7B39" w:rsidRPr="00E8392E">
        <w:t>.</w:t>
      </w:r>
    </w:p>
    <w:p w14:paraId="3F9330D4" w14:textId="77777777" w:rsidR="00684478" w:rsidRPr="00E8392E" w:rsidRDefault="00684478" w:rsidP="00684478">
      <w:pPr>
        <w:pStyle w:val="ListParagraph"/>
        <w:numPr>
          <w:ilvl w:val="0"/>
          <w:numId w:val="19"/>
        </w:numPr>
        <w:suppressAutoHyphens w:val="0"/>
        <w:autoSpaceDN/>
        <w:spacing w:after="160" w:line="259" w:lineRule="auto"/>
      </w:pPr>
      <w:r w:rsidRPr="00E8392E">
        <w:t>Kapow provides sample videos for each session to aid staff CPD and ensure knowledgeable, effective delivery.</w:t>
      </w:r>
    </w:p>
    <w:p w14:paraId="0CC51141" w14:textId="60F90F2E" w:rsidR="00684478" w:rsidRPr="00E8392E" w:rsidRDefault="00684478" w:rsidP="00684478">
      <w:pPr>
        <w:pStyle w:val="ListParagraph"/>
        <w:numPr>
          <w:ilvl w:val="0"/>
          <w:numId w:val="19"/>
        </w:numPr>
        <w:suppressAutoHyphens w:val="0"/>
        <w:autoSpaceDN/>
        <w:spacing w:after="160" w:line="259" w:lineRule="auto"/>
      </w:pPr>
      <w:r w:rsidRPr="00E8392E">
        <w:t>Years 3,</w:t>
      </w:r>
      <w:r w:rsidR="00606B92" w:rsidRPr="00E8392E">
        <w:t xml:space="preserve"> </w:t>
      </w:r>
      <w:r w:rsidRPr="00E8392E">
        <w:t xml:space="preserve">4 and 5 </w:t>
      </w:r>
      <w:r w:rsidR="001069F5" w:rsidRPr="00E8392E">
        <w:t>access</w:t>
      </w:r>
      <w:r w:rsidRPr="00E8392E">
        <w:t xml:space="preserve"> whole class instrument lessons</w:t>
      </w:r>
      <w:r w:rsidR="005E3CFD" w:rsidRPr="00E8392E">
        <w:t xml:space="preserve"> in ukulele</w:t>
      </w:r>
      <w:r w:rsidR="00606B92" w:rsidRPr="00E8392E">
        <w:t>.</w:t>
      </w:r>
      <w:r w:rsidR="005E3CFD" w:rsidRPr="00E8392E">
        <w:t xml:space="preserve"> </w:t>
      </w:r>
    </w:p>
    <w:p w14:paraId="75ACA470" w14:textId="7A9C9074" w:rsidR="00684478" w:rsidRPr="00E8392E" w:rsidRDefault="00684478" w:rsidP="00684478">
      <w:pPr>
        <w:pStyle w:val="ListParagraph"/>
        <w:numPr>
          <w:ilvl w:val="0"/>
          <w:numId w:val="19"/>
        </w:numPr>
        <w:suppressAutoHyphens w:val="0"/>
        <w:autoSpaceDN/>
        <w:spacing w:after="160" w:line="259" w:lineRule="auto"/>
      </w:pPr>
      <w:r w:rsidRPr="00E8392E">
        <w:t>A class set of Major key Glockenspiels was purchased with a recourse grant. This will promote whole class learning, year 6 are intending to use them in their Leavers Assembly for parents. They will enable classes to develop their skills using Tuned Percussion.</w:t>
      </w:r>
    </w:p>
    <w:p w14:paraId="58ACBDD5" w14:textId="77777777" w:rsidR="00E8392E" w:rsidRPr="00E8392E" w:rsidRDefault="00E8392E" w:rsidP="00E8392E">
      <w:pPr>
        <w:pStyle w:val="ListParagraph"/>
        <w:numPr>
          <w:ilvl w:val="0"/>
          <w:numId w:val="19"/>
        </w:numPr>
        <w:suppressAutoHyphens w:val="0"/>
        <w:autoSpaceDN/>
        <w:spacing w:after="160" w:line="259" w:lineRule="auto"/>
      </w:pPr>
      <w:r w:rsidRPr="00E8392E">
        <w:t>Whole school singing continues weekly in assemblies and also within KAPOW music lessons.</w:t>
      </w:r>
    </w:p>
    <w:p w14:paraId="75FB7209" w14:textId="113E7956" w:rsidR="00E8392E" w:rsidRPr="00E8392E" w:rsidRDefault="00E8392E" w:rsidP="00E8392E">
      <w:pPr>
        <w:pStyle w:val="ListParagraph"/>
        <w:numPr>
          <w:ilvl w:val="0"/>
          <w:numId w:val="19"/>
        </w:numPr>
        <w:suppressAutoHyphens w:val="0"/>
        <w:autoSpaceDN/>
        <w:spacing w:after="160" w:line="259" w:lineRule="auto"/>
      </w:pPr>
      <w:r w:rsidRPr="00E8392E">
        <w:t xml:space="preserve">Additional opportunities for performance are in concerts, assemblies in school and whole school </w:t>
      </w:r>
      <w:r w:rsidR="00286BF0">
        <w:t>community</w:t>
      </w:r>
      <w:r w:rsidRPr="00E8392E">
        <w:t xml:space="preserve"> visits</w:t>
      </w:r>
      <w:r w:rsidR="00286BF0">
        <w:t>, for example, the local church.</w:t>
      </w:r>
    </w:p>
    <w:p w14:paraId="4A52C56B" w14:textId="62FDE8C9" w:rsidR="00E8392E" w:rsidRPr="00E8392E" w:rsidRDefault="00514A1E" w:rsidP="00E8392E">
      <w:pPr>
        <w:pStyle w:val="ListParagraph"/>
        <w:numPr>
          <w:ilvl w:val="0"/>
          <w:numId w:val="19"/>
        </w:numPr>
        <w:suppressAutoHyphens w:val="0"/>
        <w:autoSpaceDN/>
        <w:spacing w:after="160" w:line="259" w:lineRule="auto"/>
      </w:pPr>
      <w:r>
        <w:t>Pupils in KS2 are part of the</w:t>
      </w:r>
      <w:r w:rsidR="00E8392E" w:rsidRPr="00E8392E">
        <w:t xml:space="preserve"> school choir </w:t>
      </w:r>
      <w:r w:rsidR="00286BF0">
        <w:t xml:space="preserve">who have </w:t>
      </w:r>
      <w:r w:rsidR="00E8392E" w:rsidRPr="00E8392E">
        <w:t xml:space="preserve">successfully performed at the local nursing home, in Asda and the Co-op supermarkets with supporting audiences. </w:t>
      </w:r>
    </w:p>
    <w:p w14:paraId="646C8757" w14:textId="77777777" w:rsidR="00E8392E" w:rsidRPr="00E8392E" w:rsidRDefault="00E8392E" w:rsidP="00291FD2">
      <w:pPr>
        <w:pStyle w:val="ListParagraph"/>
        <w:numPr>
          <w:ilvl w:val="0"/>
          <w:numId w:val="19"/>
        </w:numPr>
        <w:spacing w:before="120" w:after="0" w:line="240" w:lineRule="auto"/>
        <w:contextualSpacing w:val="0"/>
        <w:rPr>
          <w:rFonts w:cs="Arial"/>
        </w:rPr>
      </w:pPr>
      <w:r w:rsidRPr="00E8392E">
        <w:rPr>
          <w:rFonts w:cs="Arial"/>
        </w:rPr>
        <w:t>The school works with Hot House music specialists, and the Derbyshire Music Hub, to enhance instrumental teaching and learning opportunities.</w:t>
      </w:r>
    </w:p>
    <w:p w14:paraId="3290FCE8" w14:textId="06E78B42" w:rsidR="00E8392E" w:rsidRPr="00E8392E" w:rsidRDefault="00E8392E" w:rsidP="00291FD2">
      <w:pPr>
        <w:pStyle w:val="ListParagraph"/>
        <w:numPr>
          <w:ilvl w:val="0"/>
          <w:numId w:val="19"/>
        </w:numPr>
        <w:spacing w:before="120" w:after="0" w:line="240" w:lineRule="auto"/>
        <w:contextualSpacing w:val="0"/>
        <w:rPr>
          <w:rFonts w:cs="Arial"/>
        </w:rPr>
      </w:pPr>
      <w:r w:rsidRPr="00E8392E">
        <w:rPr>
          <w:rFonts w:cs="Arial"/>
        </w:rPr>
        <w:t>In addition</w:t>
      </w:r>
      <w:r w:rsidR="00D97726">
        <w:rPr>
          <w:rFonts w:cs="Arial"/>
        </w:rPr>
        <w:t xml:space="preserve">, </w:t>
      </w:r>
      <w:r w:rsidR="00410631">
        <w:rPr>
          <w:rFonts w:cs="Arial"/>
        </w:rPr>
        <w:t xml:space="preserve">whole school </w:t>
      </w:r>
      <w:r w:rsidRPr="00E8392E">
        <w:rPr>
          <w:rFonts w:cs="Arial"/>
        </w:rPr>
        <w:t xml:space="preserve">workshops have </w:t>
      </w:r>
      <w:r w:rsidR="00410631">
        <w:rPr>
          <w:rFonts w:cs="Arial"/>
        </w:rPr>
        <w:t>enabled pupils to access</w:t>
      </w:r>
      <w:r w:rsidRPr="00E8392E">
        <w:rPr>
          <w:rFonts w:cs="Arial"/>
        </w:rPr>
        <w:t xml:space="preserve"> African drumming, Bollywood and Greek danc</w:t>
      </w:r>
      <w:r w:rsidR="002F25C5">
        <w:rPr>
          <w:rFonts w:cs="Arial"/>
        </w:rPr>
        <w:t>ing</w:t>
      </w:r>
      <w:r w:rsidRPr="00E8392E">
        <w:rPr>
          <w:rFonts w:cs="Arial"/>
        </w:rPr>
        <w:t>.</w:t>
      </w:r>
    </w:p>
    <w:p w14:paraId="430138A3" w14:textId="7E623A2C" w:rsidR="00684478" w:rsidRPr="00E8392E" w:rsidRDefault="00E8392E" w:rsidP="00D97726">
      <w:pPr>
        <w:pStyle w:val="ListParagraph"/>
        <w:numPr>
          <w:ilvl w:val="0"/>
          <w:numId w:val="19"/>
        </w:numPr>
        <w:suppressAutoHyphens w:val="0"/>
        <w:autoSpaceDN/>
        <w:spacing w:after="0" w:line="240" w:lineRule="auto"/>
      </w:pPr>
      <w:r w:rsidRPr="00E8392E">
        <w:t>There are annual theatre trips</w:t>
      </w:r>
      <w:r w:rsidR="00410631">
        <w:t xml:space="preserve"> </w:t>
      </w:r>
      <w:r w:rsidRPr="00E8392E">
        <w:t xml:space="preserve">for </w:t>
      </w:r>
      <w:r w:rsidR="002F25C5" w:rsidRPr="00E8392E">
        <w:t>EYFS to Y6</w:t>
      </w:r>
      <w:r w:rsidR="002F25C5">
        <w:t xml:space="preserve"> </w:t>
      </w:r>
      <w:r w:rsidRPr="00E8392E">
        <w:t xml:space="preserve">pupils to see live musical performances </w:t>
      </w:r>
    </w:p>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6054D243" w14:textId="72FC5605" w:rsidR="00D97726" w:rsidRDefault="00B53BE8" w:rsidP="00D51435">
      <w:pPr>
        <w:pStyle w:val="ListParagraph"/>
        <w:numPr>
          <w:ilvl w:val="0"/>
          <w:numId w:val="20"/>
        </w:numPr>
        <w:spacing w:before="120" w:after="120"/>
      </w:pPr>
      <w:r>
        <w:t>Asterdale Primary School values working with external music special</w:t>
      </w:r>
      <w:r w:rsidR="00F97B59">
        <w:t>ists. ‘</w:t>
      </w:r>
      <w:r w:rsidR="00D97726">
        <w:t>Hot House</w:t>
      </w:r>
      <w:r w:rsidR="00F97B59">
        <w:t>’ music</w:t>
      </w:r>
      <w:r w:rsidR="00D97726">
        <w:t xml:space="preserve"> specialists offer one</w:t>
      </w:r>
      <w:r w:rsidR="001D5700">
        <w:t xml:space="preserve"> to </w:t>
      </w:r>
      <w:r w:rsidR="00D97726">
        <w:t>one tuition in a range of instruments</w:t>
      </w:r>
      <w:r w:rsidR="00F97B59">
        <w:t xml:space="preserve"> to pupils in KS2</w:t>
      </w:r>
      <w:r w:rsidR="001B1C9B">
        <w:t xml:space="preserve">. A key focus has been on </w:t>
      </w:r>
      <w:r w:rsidR="00D51435">
        <w:t>Ukulele.</w:t>
      </w:r>
    </w:p>
    <w:p w14:paraId="31132D6E" w14:textId="18702045" w:rsidR="00D97726" w:rsidRDefault="00D97726" w:rsidP="00D51435">
      <w:pPr>
        <w:pStyle w:val="ListParagraph"/>
        <w:numPr>
          <w:ilvl w:val="0"/>
          <w:numId w:val="20"/>
        </w:numPr>
        <w:spacing w:before="120" w:after="120"/>
      </w:pPr>
      <w:r>
        <w:t>Pupils in KS2 are invited to join the school choir.</w:t>
      </w:r>
      <w:r w:rsidR="00EC5C82">
        <w:t xml:space="preserve"> This will be </w:t>
      </w:r>
      <w:r w:rsidR="00CC78BA">
        <w:t>widened</w:t>
      </w:r>
      <w:r w:rsidR="00EC5C82">
        <w:t xml:space="preserve"> in future pl</w:t>
      </w:r>
      <w:r w:rsidR="00CC78BA">
        <w:t>ans.</w:t>
      </w:r>
    </w:p>
    <w:p w14:paraId="47C2ADAD" w14:textId="2092A7FF" w:rsidR="00D97726" w:rsidRDefault="00C769B5" w:rsidP="00D51435">
      <w:pPr>
        <w:pStyle w:val="ListParagraph"/>
        <w:numPr>
          <w:ilvl w:val="0"/>
          <w:numId w:val="20"/>
        </w:numPr>
        <w:spacing w:before="120" w:after="120"/>
      </w:pPr>
      <w:r w:rsidRPr="00CC78BA">
        <w:lastRenderedPageBreak/>
        <w:t>The school p</w:t>
      </w:r>
      <w:r w:rsidR="00684099" w:rsidRPr="00CC78BA">
        <w:t xml:space="preserve">rovides a breakfast </w:t>
      </w:r>
      <w:r w:rsidR="00A2226F" w:rsidRPr="00CC78BA">
        <w:t xml:space="preserve">and </w:t>
      </w:r>
      <w:r w:rsidR="00D97726" w:rsidRPr="00CC78BA">
        <w:t xml:space="preserve">after-school </w:t>
      </w:r>
      <w:r w:rsidR="00A2226F" w:rsidRPr="00CC78BA">
        <w:t xml:space="preserve">clubs where </w:t>
      </w:r>
      <w:proofErr w:type="spellStart"/>
      <w:r w:rsidR="00A2226F" w:rsidRPr="00CC78BA">
        <w:t>adhoc</w:t>
      </w:r>
      <w:proofErr w:type="spellEnd"/>
      <w:r w:rsidR="00A2226F" w:rsidRPr="00CC78BA">
        <w:t xml:space="preserve"> music opportunities are included depending on the interests of </w:t>
      </w:r>
      <w:r w:rsidR="00EC5C82" w:rsidRPr="00CC78BA">
        <w:t>pupils attending.</w:t>
      </w:r>
    </w:p>
    <w:p w14:paraId="28158AAE" w14:textId="77777777" w:rsidR="00CC78BA" w:rsidRPr="0043423E" w:rsidRDefault="00CC78BA" w:rsidP="00CC78BA">
      <w:pPr>
        <w:pStyle w:val="ListParagraph"/>
        <w:numPr>
          <w:ilvl w:val="0"/>
          <w:numId w:val="20"/>
        </w:numPr>
        <w:spacing w:before="120" w:after="120"/>
        <w:contextualSpacing w:val="0"/>
        <w:rPr>
          <w:rFonts w:cs="Arial"/>
        </w:rPr>
      </w:pPr>
      <w:r>
        <w:rPr>
          <w:rFonts w:cs="Arial"/>
        </w:rPr>
        <w:t xml:space="preserve">Asterdale Primary School as part of </w:t>
      </w:r>
      <w:r w:rsidRPr="0043423E">
        <w:rPr>
          <w:rFonts w:cs="Arial"/>
        </w:rPr>
        <w:t>Odyssey Collaborative Trust ha</w:t>
      </w:r>
      <w:r>
        <w:rPr>
          <w:rFonts w:cs="Arial"/>
        </w:rPr>
        <w:t>ve</w:t>
      </w:r>
      <w:r w:rsidRPr="0043423E">
        <w:rPr>
          <w:rFonts w:cs="Arial"/>
        </w:rPr>
        <w:t xml:space="preserve"> charging and remissions policy which includes information on contributions towards individual music tuition that is in addition to curriculum provision provided through the school national curriculum.</w:t>
      </w:r>
    </w:p>
    <w:p w14:paraId="5D75EB4F" w14:textId="77777777" w:rsidR="00CC78BA" w:rsidRDefault="00CC78BA" w:rsidP="00CC78BA">
      <w:pPr>
        <w:pStyle w:val="ListParagraph"/>
        <w:numPr>
          <w:ilvl w:val="0"/>
          <w:numId w:val="20"/>
        </w:numPr>
        <w:spacing w:before="120" w:after="120"/>
        <w:contextualSpacing w:val="0"/>
        <w:rPr>
          <w:rFonts w:cs="Arial"/>
        </w:rPr>
      </w:pPr>
      <w:r>
        <w:rPr>
          <w:rFonts w:cs="Arial"/>
        </w:rPr>
        <w:t>Pupils can rehearse or practice individually or in groups in the school hall, in classrooms, corridor spaces, playgrounds and on the fields.</w:t>
      </w:r>
    </w:p>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p w14:paraId="00571034" w14:textId="57EEF521" w:rsidR="00BF1D51" w:rsidRDefault="00BF1D51">
      <w:r>
        <w:t xml:space="preserve">At Asterdale Primary School </w:t>
      </w:r>
      <w:r w:rsidR="006215E3">
        <w:t xml:space="preserve">musical events include both annual and </w:t>
      </w:r>
      <w:r w:rsidR="008237EB">
        <w:t>other music events to broaden the range available. These include</w:t>
      </w:r>
    </w:p>
    <w:p w14:paraId="02F504F1" w14:textId="3D6743DF" w:rsidR="00BF1D51" w:rsidRDefault="00BF1D51" w:rsidP="00D425EB">
      <w:pPr>
        <w:spacing w:before="120" w:after="120"/>
      </w:pPr>
    </w:p>
    <w:p w14:paraId="0CCB4A80" w14:textId="602207FB" w:rsidR="00BF1D51" w:rsidRDefault="00BF1D51" w:rsidP="00BF1D51">
      <w:pPr>
        <w:pStyle w:val="ListParagraph"/>
        <w:numPr>
          <w:ilvl w:val="0"/>
          <w:numId w:val="21"/>
        </w:numPr>
        <w:spacing w:before="120" w:after="120"/>
      </w:pPr>
      <w:r>
        <w:t xml:space="preserve">Pupils are given opportunities to perform in special assemblies </w:t>
      </w:r>
      <w:proofErr w:type="spellStart"/>
      <w:r>
        <w:t>eg.</w:t>
      </w:r>
      <w:proofErr w:type="spellEnd"/>
      <w:r>
        <w:t xml:space="preserve"> Harvest, Christmas, Easter end of year concerts across the school. In these pupils learn a variety of songs to sing and perform, listen to music and play instruments.</w:t>
      </w:r>
      <w:r w:rsidR="00FF2878">
        <w:t xml:space="preserve"> These are planned so that pupils from different year groups are involved.</w:t>
      </w:r>
    </w:p>
    <w:p w14:paraId="09827AEF" w14:textId="77777777" w:rsidR="00051446" w:rsidRDefault="00051446" w:rsidP="00051446">
      <w:pPr>
        <w:pStyle w:val="ListParagraph"/>
        <w:numPr>
          <w:ilvl w:val="0"/>
          <w:numId w:val="21"/>
        </w:numPr>
        <w:spacing w:before="120" w:after="120"/>
      </w:pPr>
      <w:r>
        <w:t>Leavers’ concerts</w:t>
      </w:r>
    </w:p>
    <w:p w14:paraId="79B0AA4E" w14:textId="09719FF1" w:rsidR="00051446" w:rsidRDefault="00051446" w:rsidP="00051446">
      <w:pPr>
        <w:pStyle w:val="ListParagraph"/>
        <w:numPr>
          <w:ilvl w:val="0"/>
          <w:numId w:val="21"/>
        </w:numPr>
        <w:spacing w:before="120" w:after="120"/>
      </w:pPr>
      <w:r>
        <w:t>Choir special performances</w:t>
      </w:r>
      <w:r w:rsidR="00006A31">
        <w:t xml:space="preserve"> (KS2) in school and in the wider community.</w:t>
      </w:r>
    </w:p>
    <w:p w14:paraId="6DF5C5C6" w14:textId="77777777" w:rsidR="00BF1D51" w:rsidRDefault="00BF1D51" w:rsidP="00BF1D51">
      <w:pPr>
        <w:pStyle w:val="ListParagraph"/>
        <w:numPr>
          <w:ilvl w:val="0"/>
          <w:numId w:val="21"/>
        </w:numPr>
        <w:spacing w:before="120" w:after="120"/>
      </w:pPr>
      <w:r>
        <w:t>Pupils listen to a variety of classical musical on entry to assemblies.</w:t>
      </w:r>
    </w:p>
    <w:p w14:paraId="08B13363" w14:textId="77777777" w:rsidR="00BF1D51" w:rsidRDefault="00BF1D51" w:rsidP="00BF1D51">
      <w:pPr>
        <w:pStyle w:val="ListParagraph"/>
        <w:numPr>
          <w:ilvl w:val="0"/>
          <w:numId w:val="21"/>
        </w:numPr>
        <w:spacing w:before="120" w:after="120"/>
      </w:pPr>
      <w:r>
        <w:t>Through PE lessons pupils perform to music and a local dance teacher provides expertise in particular styles eg Bollywood.</w:t>
      </w:r>
    </w:p>
    <w:p w14:paraId="100D5BDC" w14:textId="64982385" w:rsidR="00E64CFF" w:rsidRDefault="00BF1D51" w:rsidP="00CC3F9A">
      <w:pPr>
        <w:pStyle w:val="ListParagraph"/>
        <w:numPr>
          <w:ilvl w:val="0"/>
          <w:numId w:val="21"/>
        </w:numPr>
        <w:spacing w:before="120" w:after="120"/>
      </w:pPr>
      <w:r>
        <w:t xml:space="preserve">The PTFA provide frequent discos using </w:t>
      </w:r>
      <w:r w:rsidR="00CC3F9A">
        <w:t xml:space="preserve">pop </w:t>
      </w:r>
      <w:r>
        <w:t>music from a range of years</w:t>
      </w:r>
    </w:p>
    <w:p w14:paraId="7AD564E0" w14:textId="401F6909" w:rsidR="00751DED" w:rsidRDefault="00F15877">
      <w:pPr>
        <w:pStyle w:val="Heading2"/>
        <w:tabs>
          <w:tab w:val="left" w:pos="8034"/>
        </w:tabs>
        <w:spacing w:before="600"/>
      </w:pPr>
      <w:r>
        <w:lastRenderedPageBreak/>
        <w:t>In the future</w:t>
      </w:r>
    </w:p>
    <w:p w14:paraId="4F9AC00C" w14:textId="77777777" w:rsidR="00EA5230" w:rsidRDefault="00EA5230" w:rsidP="00EA5230"/>
    <w:p w14:paraId="1AAAB6F4" w14:textId="51732A11" w:rsidR="00EA5230" w:rsidRDefault="00EA5230" w:rsidP="00EA5230">
      <w:pPr>
        <w:jc w:val="center"/>
      </w:pPr>
      <w:r>
        <w:rPr>
          <w:noProof/>
        </w:rPr>
        <w:drawing>
          <wp:inline distT="0" distB="0" distL="0" distR="0" wp14:anchorId="4A21AC36" wp14:editId="08D86BE3">
            <wp:extent cx="5848350" cy="4240470"/>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828" t="19373" r="28754" b="18220"/>
                    <a:stretch/>
                  </pic:blipFill>
                  <pic:spPr bwMode="auto">
                    <a:xfrm>
                      <a:off x="0" y="0"/>
                      <a:ext cx="5869109" cy="4255522"/>
                    </a:xfrm>
                    <a:prstGeom prst="rect">
                      <a:avLst/>
                    </a:prstGeom>
                    <a:ln>
                      <a:noFill/>
                    </a:ln>
                    <a:extLst>
                      <a:ext uri="{53640926-AAD7-44D8-BBD7-CCE9431645EC}">
                        <a14:shadowObscured xmlns:a14="http://schemas.microsoft.com/office/drawing/2010/main"/>
                      </a:ext>
                    </a:extLst>
                  </pic:spPr>
                </pic:pic>
              </a:graphicData>
            </a:graphic>
          </wp:inline>
        </w:drawing>
      </w:r>
    </w:p>
    <w:p w14:paraId="5E2F2389" w14:textId="6711A1F6" w:rsidR="00EA5230" w:rsidRDefault="00EA5230" w:rsidP="00EA5230"/>
    <w:p w14:paraId="2A7F4A29" w14:textId="77777777" w:rsidR="0033237C" w:rsidRPr="00EA5230" w:rsidRDefault="0033237C" w:rsidP="00EA5230"/>
    <w:p w14:paraId="7AD564E1" w14:textId="275E038E" w:rsidR="00751DED" w:rsidRDefault="000C0064">
      <w:r>
        <w:lastRenderedPageBreak/>
        <w:t xml:space="preserve">Development plan for </w:t>
      </w:r>
      <w:r w:rsidR="00684478">
        <w:t>202</w:t>
      </w:r>
      <w:r w:rsidR="001D5700">
        <w:t>5</w:t>
      </w:r>
      <w:r w:rsidR="00684478">
        <w:t>-202</w:t>
      </w:r>
      <w:r w:rsidR="001D5700">
        <w:t>6</w:t>
      </w:r>
    </w:p>
    <w:tbl>
      <w:tblPr>
        <w:tblStyle w:val="TableGrid"/>
        <w:tblW w:w="14596" w:type="dxa"/>
        <w:tblLook w:val="04A0" w:firstRow="1" w:lastRow="0" w:firstColumn="1" w:lastColumn="0" w:noHBand="0" w:noVBand="1"/>
      </w:tblPr>
      <w:tblGrid>
        <w:gridCol w:w="2368"/>
        <w:gridCol w:w="2051"/>
        <w:gridCol w:w="5685"/>
        <w:gridCol w:w="2218"/>
        <w:gridCol w:w="2274"/>
      </w:tblGrid>
      <w:tr w:rsidR="00684478" w:rsidRPr="00362200" w14:paraId="7F89929F" w14:textId="77777777" w:rsidTr="004737E5">
        <w:tc>
          <w:tcPr>
            <w:tcW w:w="2789" w:type="dxa"/>
          </w:tcPr>
          <w:p w14:paraId="594C4959" w14:textId="77777777" w:rsidR="00684478" w:rsidRPr="00362200" w:rsidRDefault="00684478" w:rsidP="001138D1">
            <w:pPr>
              <w:rPr>
                <w:b/>
                <w:bCs/>
              </w:rPr>
            </w:pPr>
            <w:r w:rsidRPr="00362200">
              <w:rPr>
                <w:b/>
                <w:bCs/>
              </w:rPr>
              <w:t>DfE features of high-quality school music provision</w:t>
            </w:r>
          </w:p>
        </w:tc>
        <w:tc>
          <w:tcPr>
            <w:tcW w:w="2789" w:type="dxa"/>
          </w:tcPr>
          <w:p w14:paraId="5EA6BCE3" w14:textId="77777777" w:rsidR="00684478" w:rsidRPr="00362200" w:rsidRDefault="00684478" w:rsidP="001138D1">
            <w:pPr>
              <w:rPr>
                <w:b/>
                <w:bCs/>
              </w:rPr>
            </w:pPr>
            <w:r w:rsidRPr="00362200">
              <w:rPr>
                <w:b/>
                <w:bCs/>
              </w:rPr>
              <w:t>Current provision</w:t>
            </w:r>
          </w:p>
        </w:tc>
        <w:tc>
          <w:tcPr>
            <w:tcW w:w="2790" w:type="dxa"/>
          </w:tcPr>
          <w:p w14:paraId="3DA93D56" w14:textId="77777777" w:rsidR="00684478" w:rsidRPr="00362200" w:rsidRDefault="00684478" w:rsidP="001138D1">
            <w:pPr>
              <w:rPr>
                <w:b/>
                <w:bCs/>
              </w:rPr>
            </w:pPr>
            <w:r w:rsidRPr="00362200">
              <w:rPr>
                <w:b/>
                <w:bCs/>
              </w:rPr>
              <w:t>Planned development over the next 2 years</w:t>
            </w:r>
          </w:p>
        </w:tc>
        <w:tc>
          <w:tcPr>
            <w:tcW w:w="3251" w:type="dxa"/>
          </w:tcPr>
          <w:p w14:paraId="20A2E329" w14:textId="77777777" w:rsidR="00684478" w:rsidRPr="00362200" w:rsidRDefault="00684478" w:rsidP="001138D1">
            <w:pPr>
              <w:rPr>
                <w:b/>
                <w:bCs/>
              </w:rPr>
            </w:pPr>
            <w:r w:rsidRPr="00362200">
              <w:rPr>
                <w:b/>
                <w:bCs/>
              </w:rPr>
              <w:t xml:space="preserve">Possible Music </w:t>
            </w:r>
            <w:r>
              <w:rPr>
                <w:b/>
                <w:bCs/>
              </w:rPr>
              <w:t>Specialist</w:t>
            </w:r>
            <w:r w:rsidRPr="00362200">
              <w:rPr>
                <w:b/>
                <w:bCs/>
              </w:rPr>
              <w:t xml:space="preserve"> Support</w:t>
            </w:r>
          </w:p>
        </w:tc>
        <w:tc>
          <w:tcPr>
            <w:tcW w:w="2977" w:type="dxa"/>
          </w:tcPr>
          <w:p w14:paraId="23F16A59" w14:textId="77777777" w:rsidR="00684478" w:rsidRPr="00362200" w:rsidRDefault="00684478" w:rsidP="001138D1">
            <w:pPr>
              <w:rPr>
                <w:b/>
                <w:bCs/>
              </w:rPr>
            </w:pPr>
            <w:r w:rsidRPr="00362200">
              <w:rPr>
                <w:b/>
                <w:bCs/>
              </w:rPr>
              <w:t>Progress/What’s next?</w:t>
            </w:r>
          </w:p>
        </w:tc>
      </w:tr>
      <w:tr w:rsidR="00894132" w:rsidRPr="00362200" w14:paraId="469BE9D2" w14:textId="77777777" w:rsidTr="00A23AE6">
        <w:tc>
          <w:tcPr>
            <w:tcW w:w="2789" w:type="dxa"/>
          </w:tcPr>
          <w:p w14:paraId="1BC3335B" w14:textId="5AFD2F1C" w:rsidR="00894132" w:rsidRPr="00894132" w:rsidRDefault="00A616F2" w:rsidP="00894132">
            <w:pPr>
              <w:pStyle w:val="ListParagraph"/>
              <w:numPr>
                <w:ilvl w:val="0"/>
                <w:numId w:val="22"/>
              </w:numPr>
              <w:rPr>
                <w:b/>
                <w:bCs/>
              </w:rPr>
            </w:pPr>
            <w:r>
              <w:t>Staff continuing professional development</w:t>
            </w:r>
          </w:p>
        </w:tc>
        <w:tc>
          <w:tcPr>
            <w:tcW w:w="2789" w:type="dxa"/>
          </w:tcPr>
          <w:p w14:paraId="2A95ECD2" w14:textId="45837687" w:rsidR="00894132" w:rsidRPr="00A616F2" w:rsidRDefault="00A2762A" w:rsidP="001138D1">
            <w:r>
              <w:t xml:space="preserve">Access Trust Music Leadership networks plus </w:t>
            </w:r>
            <w:r w:rsidR="004A4CAF">
              <w:t>support from a music specia</w:t>
            </w:r>
            <w:r w:rsidR="004724AA">
              <w:t>list within the Trust</w:t>
            </w:r>
          </w:p>
        </w:tc>
        <w:tc>
          <w:tcPr>
            <w:tcW w:w="2790" w:type="dxa"/>
          </w:tcPr>
          <w:p w14:paraId="2C9AC616" w14:textId="77777777" w:rsidR="000655C2" w:rsidRDefault="006A01AC" w:rsidP="000655C2">
            <w:r>
              <w:t xml:space="preserve">Provide staff CPD </w:t>
            </w:r>
          </w:p>
          <w:p w14:paraId="77E0B68D" w14:textId="561C5704" w:rsidR="000655C2" w:rsidRDefault="000655C2" w:rsidP="000655C2">
            <w:pPr>
              <w:pStyle w:val="ListParagraph"/>
              <w:numPr>
                <w:ilvl w:val="0"/>
                <w:numId w:val="23"/>
              </w:numPr>
            </w:pPr>
            <w:r>
              <w:t>Composing</w:t>
            </w:r>
          </w:p>
          <w:p w14:paraId="75E70368" w14:textId="3ECBA783" w:rsidR="00FE2924" w:rsidRDefault="00FE2924" w:rsidP="000655C2">
            <w:pPr>
              <w:pStyle w:val="ListParagraph"/>
              <w:numPr>
                <w:ilvl w:val="0"/>
                <w:numId w:val="23"/>
              </w:numPr>
            </w:pPr>
            <w:r>
              <w:t>History of music</w:t>
            </w:r>
          </w:p>
          <w:p w14:paraId="54AB080F" w14:textId="10F09069" w:rsidR="00894132" w:rsidRPr="000655C2" w:rsidRDefault="004A7A38" w:rsidP="000655C2">
            <w:pPr>
              <w:pStyle w:val="ListParagraph"/>
              <w:numPr>
                <w:ilvl w:val="0"/>
                <w:numId w:val="23"/>
              </w:numPr>
            </w:pPr>
            <w:r w:rsidRPr="000655C2">
              <w:t>Bespoke CPD and coaching</w:t>
            </w:r>
          </w:p>
        </w:tc>
        <w:tc>
          <w:tcPr>
            <w:tcW w:w="3251" w:type="dxa"/>
          </w:tcPr>
          <w:p w14:paraId="79572A94" w14:textId="77777777" w:rsidR="00894132" w:rsidRDefault="004724AA" w:rsidP="001138D1">
            <w:r>
              <w:t>Music Leader – in a</w:t>
            </w:r>
            <w:r w:rsidR="00484303">
              <w:t>nother Odyssey Trust School</w:t>
            </w:r>
          </w:p>
          <w:p w14:paraId="40610423" w14:textId="0DA04537" w:rsidR="00484303" w:rsidRPr="00A616F2" w:rsidRDefault="00484303" w:rsidP="001138D1">
            <w:r>
              <w:t>D</w:t>
            </w:r>
            <w:r w:rsidR="00A23AE6">
              <w:t>e</w:t>
            </w:r>
            <w:r>
              <w:t>rbyshire Music Hub</w:t>
            </w:r>
          </w:p>
        </w:tc>
        <w:tc>
          <w:tcPr>
            <w:tcW w:w="2977" w:type="dxa"/>
          </w:tcPr>
          <w:p w14:paraId="64E880A3" w14:textId="5FA6D9E8" w:rsidR="00894132" w:rsidRPr="00A616F2" w:rsidRDefault="004F23C6" w:rsidP="001138D1">
            <w:r>
              <w:t xml:space="preserve">Continue to </w:t>
            </w:r>
            <w:r w:rsidR="00F952B9">
              <w:t>use monitoring information and staff questionnaires to plan</w:t>
            </w:r>
            <w:r w:rsidR="0076664F">
              <w:t xml:space="preserve"> CPD.</w:t>
            </w:r>
          </w:p>
        </w:tc>
      </w:tr>
      <w:tr w:rsidR="00684478" w:rsidRPr="00362200" w14:paraId="3E973760" w14:textId="77777777" w:rsidTr="004737E5">
        <w:tc>
          <w:tcPr>
            <w:tcW w:w="2789" w:type="dxa"/>
          </w:tcPr>
          <w:p w14:paraId="5BCAEA1A" w14:textId="77777777" w:rsidR="00684478" w:rsidRPr="00362200" w:rsidRDefault="00684478" w:rsidP="001138D1">
            <w:pPr>
              <w:pStyle w:val="ListParagraph"/>
              <w:numPr>
                <w:ilvl w:val="0"/>
                <w:numId w:val="18"/>
              </w:numPr>
              <w:suppressAutoHyphens w:val="0"/>
              <w:spacing w:after="0" w:line="240" w:lineRule="auto"/>
            </w:pPr>
            <w:r w:rsidRPr="00362200">
              <w:t>Curriculum provision</w:t>
            </w:r>
          </w:p>
        </w:tc>
        <w:tc>
          <w:tcPr>
            <w:tcW w:w="2789" w:type="dxa"/>
          </w:tcPr>
          <w:p w14:paraId="1283C988" w14:textId="0552A57E" w:rsidR="00684478" w:rsidRDefault="0050162A" w:rsidP="001138D1">
            <w:r>
              <w:t>Use</w:t>
            </w:r>
            <w:r w:rsidR="00684478" w:rsidRPr="00773728">
              <w:t xml:space="preserve"> Kapow Scheme in all years.</w:t>
            </w:r>
            <w:r>
              <w:t xml:space="preserve"> Explore </w:t>
            </w:r>
            <w:proofErr w:type="spellStart"/>
            <w:r>
              <w:t>Chiranga</w:t>
            </w:r>
            <w:proofErr w:type="spellEnd"/>
            <w:r>
              <w:t xml:space="preserve"> </w:t>
            </w:r>
            <w:r w:rsidR="00FF131E">
              <w:t>as an alternative.</w:t>
            </w:r>
          </w:p>
          <w:p w14:paraId="64D710F7" w14:textId="77777777" w:rsidR="00684478" w:rsidRDefault="00684478" w:rsidP="001138D1">
            <w:r>
              <w:t xml:space="preserve">Skills progression followed throughout scheme. </w:t>
            </w:r>
          </w:p>
          <w:p w14:paraId="3F6604E3" w14:textId="01D0FA2A" w:rsidR="00684478" w:rsidRPr="00362200" w:rsidRDefault="00684478" w:rsidP="001138D1">
            <w:r>
              <w:t xml:space="preserve">1-hour weekly provision in each class delivered by </w:t>
            </w:r>
            <w:r>
              <w:lastRenderedPageBreak/>
              <w:t>class teachers and</w:t>
            </w:r>
            <w:r w:rsidR="004737E5">
              <w:t>/ or</w:t>
            </w:r>
            <w:r>
              <w:t xml:space="preserve"> Hot House specialists</w:t>
            </w:r>
            <w:r w:rsidR="0076664F">
              <w:t>.</w:t>
            </w:r>
          </w:p>
        </w:tc>
        <w:tc>
          <w:tcPr>
            <w:tcW w:w="2790" w:type="dxa"/>
          </w:tcPr>
          <w:p w14:paraId="06282788" w14:textId="20570C57" w:rsidR="0028795B" w:rsidRPr="00FE2924" w:rsidRDefault="0028795B" w:rsidP="00FE2924">
            <w:pPr>
              <w:suppressAutoHyphens w:val="0"/>
              <w:spacing w:after="160" w:line="259" w:lineRule="auto"/>
              <w:rPr>
                <w:lang w:val="en-US"/>
              </w:rPr>
            </w:pPr>
            <w:r w:rsidRPr="00FE2924">
              <w:rPr>
                <w:lang w:val="en-US"/>
              </w:rPr>
              <w:lastRenderedPageBreak/>
              <w:t xml:space="preserve">Each </w:t>
            </w:r>
            <w:proofErr w:type="gramStart"/>
            <w:r w:rsidRPr="00FE2924">
              <w:rPr>
                <w:lang w:val="en-US"/>
              </w:rPr>
              <w:t xml:space="preserve">class </w:t>
            </w:r>
            <w:r w:rsidR="00FE2924">
              <w:rPr>
                <w:lang w:val="en-US"/>
              </w:rPr>
              <w:t xml:space="preserve"> to</w:t>
            </w:r>
            <w:proofErr w:type="gramEnd"/>
            <w:r w:rsidR="00FE2924">
              <w:rPr>
                <w:lang w:val="en-US"/>
              </w:rPr>
              <w:t xml:space="preserve"> </w:t>
            </w:r>
            <w:r w:rsidRPr="00FE2924">
              <w:rPr>
                <w:lang w:val="en-US"/>
              </w:rPr>
              <w:t>complet</w:t>
            </w:r>
            <w:r w:rsidR="00FE2924">
              <w:rPr>
                <w:lang w:val="en-US"/>
              </w:rPr>
              <w:t>e</w:t>
            </w:r>
            <w:r w:rsidRPr="00FE2924">
              <w:rPr>
                <w:lang w:val="en-US"/>
              </w:rPr>
              <w:t xml:space="preserve"> a unit on a key composer for a half term from BBC Ten Pieces </w:t>
            </w:r>
            <w:r w:rsidR="00FE2924">
              <w:rPr>
                <w:lang w:val="en-US"/>
              </w:rPr>
              <w:t>to</w:t>
            </w:r>
            <w:r w:rsidRPr="00FE2924">
              <w:rPr>
                <w:lang w:val="en-US"/>
              </w:rPr>
              <w:t xml:space="preserve"> support with teaching the history of music. </w:t>
            </w:r>
          </w:p>
          <w:p w14:paraId="31C887D7" w14:textId="77777777" w:rsidR="00976655" w:rsidRDefault="00976655" w:rsidP="00976655">
            <w:pPr>
              <w:ind w:left="360"/>
              <w:rPr>
                <w:lang w:val="en-US"/>
              </w:rPr>
            </w:pPr>
            <w:r>
              <w:rPr>
                <w:lang w:val="en-US"/>
              </w:rPr>
              <w:t>Early years and KS</w:t>
            </w:r>
            <w:proofErr w:type="gramStart"/>
            <w:r>
              <w:rPr>
                <w:lang w:val="en-US"/>
              </w:rPr>
              <w:t>1 :</w:t>
            </w:r>
            <w:proofErr w:type="gramEnd"/>
            <w:r>
              <w:rPr>
                <w:lang w:val="en-US"/>
              </w:rPr>
              <w:t xml:space="preserve"> </w:t>
            </w:r>
            <w:hyperlink r:id="rId16" w:history="1">
              <w:r w:rsidRPr="007133C8">
                <w:rPr>
                  <w:rStyle w:val="Hyperlink"/>
                  <w:lang w:val="en-US"/>
                </w:rPr>
                <w:t>https://www.bbc.co.uk/teach/ten-pieces/articles/znvhrj6</w:t>
              </w:r>
            </w:hyperlink>
          </w:p>
          <w:p w14:paraId="7510160C" w14:textId="77777777" w:rsidR="00976655" w:rsidRDefault="00976655" w:rsidP="00976655">
            <w:pPr>
              <w:ind w:left="360"/>
              <w:rPr>
                <w:lang w:val="en-US"/>
              </w:rPr>
            </w:pPr>
            <w:r>
              <w:rPr>
                <w:lang w:val="en-US"/>
              </w:rPr>
              <w:t xml:space="preserve">KS2: </w:t>
            </w:r>
            <w:hyperlink r:id="rId17" w:history="1">
              <w:r w:rsidRPr="007133C8">
                <w:rPr>
                  <w:rStyle w:val="Hyperlink"/>
                  <w:lang w:val="en-US"/>
                </w:rPr>
                <w:t>https://www.bbc.co.uk/teach/topics/cwye7nkxlplt</w:t>
              </w:r>
            </w:hyperlink>
          </w:p>
          <w:p w14:paraId="5619E317" w14:textId="6B225D02" w:rsidR="00976655" w:rsidRDefault="00976655" w:rsidP="000F22C5">
            <w:pPr>
              <w:pStyle w:val="ListParagraph"/>
              <w:numPr>
                <w:ilvl w:val="0"/>
                <w:numId w:val="24"/>
              </w:numPr>
              <w:suppressAutoHyphens w:val="0"/>
              <w:spacing w:after="160" w:line="259" w:lineRule="auto"/>
              <w:rPr>
                <w:lang w:val="en-US"/>
              </w:rPr>
            </w:pPr>
            <w:r w:rsidRPr="00895B46">
              <w:rPr>
                <w:lang w:val="en-US"/>
              </w:rPr>
              <w:t xml:space="preserve">‘Classical 100’ would provide support with listening (during assembly times or a ‘spare’ five minutes.) </w:t>
            </w:r>
            <w:hyperlink r:id="rId18" w:history="1">
              <w:r w:rsidRPr="00895B46">
                <w:rPr>
                  <w:rStyle w:val="Hyperlink"/>
                  <w:lang w:val="en-US"/>
                </w:rPr>
                <w:t>https://www.classical100.org/login</w:t>
              </w:r>
            </w:hyperlink>
            <w:r w:rsidRPr="00895B46">
              <w:rPr>
                <w:lang w:val="en-US"/>
              </w:rPr>
              <w:t xml:space="preserve"> (free to sign up)</w:t>
            </w:r>
          </w:p>
          <w:p w14:paraId="058FEFA0" w14:textId="16351175" w:rsidR="009C2C7E" w:rsidRDefault="004D2B2C" w:rsidP="009C2C7E">
            <w:pPr>
              <w:suppressAutoHyphens w:val="0"/>
              <w:spacing w:after="160" w:line="259" w:lineRule="auto"/>
              <w:rPr>
                <w:lang w:val="en-US"/>
              </w:rPr>
            </w:pPr>
            <w:r>
              <w:rPr>
                <w:lang w:val="en-US"/>
              </w:rPr>
              <w:lastRenderedPageBreak/>
              <w:t>Strengthen weekly singing assemblies.</w:t>
            </w:r>
          </w:p>
          <w:p w14:paraId="3F48A919" w14:textId="22885826" w:rsidR="00684478" w:rsidRPr="00CD75FF" w:rsidRDefault="004D2B2C" w:rsidP="00CD75FF">
            <w:pPr>
              <w:suppressAutoHyphens w:val="0"/>
              <w:spacing w:after="160" w:line="259" w:lineRule="auto"/>
              <w:rPr>
                <w:lang w:val="en-US"/>
              </w:rPr>
            </w:pPr>
            <w:r>
              <w:rPr>
                <w:lang w:val="en-US"/>
              </w:rPr>
              <w:t>Each class teacher to incorporate mu</w:t>
            </w:r>
            <w:r w:rsidR="00CD75FF">
              <w:rPr>
                <w:lang w:val="en-US"/>
              </w:rPr>
              <w:t>s</w:t>
            </w:r>
            <w:r>
              <w:rPr>
                <w:lang w:val="en-US"/>
              </w:rPr>
              <w:t xml:space="preserve">ic into classrooms </w:t>
            </w:r>
            <w:r w:rsidR="00CD75FF">
              <w:rPr>
                <w:lang w:val="en-US"/>
              </w:rPr>
              <w:t>throughout the day.</w:t>
            </w:r>
          </w:p>
        </w:tc>
        <w:tc>
          <w:tcPr>
            <w:tcW w:w="3251" w:type="dxa"/>
          </w:tcPr>
          <w:p w14:paraId="618BF51E" w14:textId="77777777" w:rsidR="00684478" w:rsidRDefault="00684478" w:rsidP="001138D1">
            <w:r>
              <w:lastRenderedPageBreak/>
              <w:t xml:space="preserve">Meet with curriculum consultant from Music Hub. </w:t>
            </w:r>
          </w:p>
          <w:p w14:paraId="51475790" w14:textId="77777777" w:rsidR="00684478" w:rsidRDefault="00684478" w:rsidP="001138D1"/>
          <w:p w14:paraId="38F71D15" w14:textId="77777777" w:rsidR="00684478" w:rsidRDefault="00684478" w:rsidP="001138D1"/>
          <w:p w14:paraId="7B238C70" w14:textId="77777777" w:rsidR="00684478" w:rsidRPr="00362200" w:rsidRDefault="00684478" w:rsidP="001138D1"/>
        </w:tc>
        <w:tc>
          <w:tcPr>
            <w:tcW w:w="2977" w:type="dxa"/>
          </w:tcPr>
          <w:p w14:paraId="1DCF8E6A" w14:textId="272D8EDE" w:rsidR="00684478" w:rsidRPr="00362200" w:rsidRDefault="004F23C6" w:rsidP="001138D1">
            <w:r>
              <w:t>Agreed scheme adopted and implemented.</w:t>
            </w:r>
          </w:p>
        </w:tc>
      </w:tr>
      <w:tr w:rsidR="00684478" w:rsidRPr="00362200" w14:paraId="0E383965" w14:textId="77777777" w:rsidTr="004737E5">
        <w:tc>
          <w:tcPr>
            <w:tcW w:w="2789" w:type="dxa"/>
          </w:tcPr>
          <w:p w14:paraId="4A342090" w14:textId="77777777" w:rsidR="00684478" w:rsidRPr="00362200" w:rsidRDefault="00684478" w:rsidP="001138D1">
            <w:pPr>
              <w:pStyle w:val="ListParagraph"/>
              <w:numPr>
                <w:ilvl w:val="0"/>
                <w:numId w:val="18"/>
              </w:numPr>
              <w:suppressAutoHyphens w:val="0"/>
              <w:spacing w:after="0" w:line="240" w:lineRule="auto"/>
            </w:pPr>
            <w:r w:rsidRPr="00362200">
              <w:t>Whole class instrumental teaching</w:t>
            </w:r>
          </w:p>
        </w:tc>
        <w:tc>
          <w:tcPr>
            <w:tcW w:w="2789" w:type="dxa"/>
          </w:tcPr>
          <w:p w14:paraId="4CD2011D" w14:textId="77777777" w:rsidR="00684478" w:rsidRPr="00362200" w:rsidRDefault="00684478" w:rsidP="001138D1">
            <w:r>
              <w:t>All children have access to Recorders (Y6,5 and 3), bell ringing and singing.</w:t>
            </w:r>
          </w:p>
        </w:tc>
        <w:tc>
          <w:tcPr>
            <w:tcW w:w="2790" w:type="dxa"/>
          </w:tcPr>
          <w:p w14:paraId="2F819658" w14:textId="3861714F" w:rsidR="00684478" w:rsidRPr="00362200" w:rsidRDefault="00684478" w:rsidP="001138D1">
            <w:r>
              <w:t xml:space="preserve">Rolling programme throughout school, </w:t>
            </w:r>
            <w:proofErr w:type="spellStart"/>
            <w:r w:rsidR="00673ED5">
              <w:t>accsessing</w:t>
            </w:r>
            <w:proofErr w:type="spellEnd"/>
            <w:r>
              <w:t xml:space="preserve"> different instruments</w:t>
            </w:r>
          </w:p>
        </w:tc>
        <w:tc>
          <w:tcPr>
            <w:tcW w:w="3251" w:type="dxa"/>
          </w:tcPr>
          <w:p w14:paraId="19717B86" w14:textId="77777777" w:rsidR="00684478" w:rsidRDefault="00684478" w:rsidP="001138D1">
            <w:r>
              <w:t>Liaise with lead on what instruments.</w:t>
            </w:r>
          </w:p>
          <w:p w14:paraId="319C7715" w14:textId="77777777" w:rsidR="00684478" w:rsidRPr="00362200" w:rsidRDefault="00684478" w:rsidP="001138D1">
            <w:r>
              <w:t>Provide singing workshops</w:t>
            </w:r>
          </w:p>
        </w:tc>
        <w:tc>
          <w:tcPr>
            <w:tcW w:w="2977" w:type="dxa"/>
          </w:tcPr>
          <w:p w14:paraId="5A912B55" w14:textId="25B13946" w:rsidR="00684478" w:rsidRPr="00362200" w:rsidRDefault="00F24F33" w:rsidP="001138D1">
            <w:r>
              <w:t>Continue to take a whole school view in planning</w:t>
            </w:r>
            <w:r w:rsidR="00682535">
              <w:t xml:space="preserve"> instrumental teaching</w:t>
            </w:r>
          </w:p>
        </w:tc>
      </w:tr>
      <w:tr w:rsidR="00684478" w:rsidRPr="00362200" w14:paraId="52868EDB" w14:textId="77777777" w:rsidTr="004737E5">
        <w:tc>
          <w:tcPr>
            <w:tcW w:w="2789" w:type="dxa"/>
          </w:tcPr>
          <w:p w14:paraId="1DFE7F2E" w14:textId="77777777" w:rsidR="00684478" w:rsidRPr="00362200" w:rsidRDefault="00684478" w:rsidP="001138D1">
            <w:pPr>
              <w:pStyle w:val="ListParagraph"/>
              <w:numPr>
                <w:ilvl w:val="0"/>
                <w:numId w:val="18"/>
              </w:numPr>
              <w:suppressAutoHyphens w:val="0"/>
              <w:spacing w:after="0" w:line="240" w:lineRule="auto"/>
            </w:pPr>
            <w:r w:rsidRPr="00362200">
              <w:t>Access to lessons across a range of instruments and voice</w:t>
            </w:r>
          </w:p>
        </w:tc>
        <w:tc>
          <w:tcPr>
            <w:tcW w:w="2789" w:type="dxa"/>
          </w:tcPr>
          <w:p w14:paraId="4761D6FC" w14:textId="77777777" w:rsidR="00684478" w:rsidRPr="00362200" w:rsidRDefault="00684478" w:rsidP="001138D1">
            <w:r>
              <w:t xml:space="preserve">Provide guitar, drums, </w:t>
            </w:r>
            <w:proofErr w:type="spellStart"/>
            <w:r>
              <w:t>ukelele</w:t>
            </w:r>
            <w:proofErr w:type="spellEnd"/>
            <w:r>
              <w:t>, violin, choir. Advertised through assemblies, letters home</w:t>
            </w:r>
          </w:p>
        </w:tc>
        <w:tc>
          <w:tcPr>
            <w:tcW w:w="2790" w:type="dxa"/>
          </w:tcPr>
          <w:p w14:paraId="0F816222" w14:textId="77777777" w:rsidR="00684478" w:rsidRPr="00362200" w:rsidRDefault="00684478" w:rsidP="001138D1">
            <w:r>
              <w:t>Wider range of musical instrument provisions. 1-1 lessons taught on woodwind and brass.</w:t>
            </w:r>
          </w:p>
        </w:tc>
        <w:tc>
          <w:tcPr>
            <w:tcW w:w="3251" w:type="dxa"/>
          </w:tcPr>
          <w:p w14:paraId="1A78F49D" w14:textId="77777777" w:rsidR="00684478" w:rsidRDefault="00682535" w:rsidP="001138D1">
            <w:r>
              <w:t>Support from Derbyshire music Hub</w:t>
            </w:r>
          </w:p>
          <w:p w14:paraId="719E6AFF" w14:textId="5F3A6316" w:rsidR="00682535" w:rsidRPr="00362200" w:rsidRDefault="00682535" w:rsidP="001138D1">
            <w:r>
              <w:t>Hot House</w:t>
            </w:r>
          </w:p>
        </w:tc>
        <w:tc>
          <w:tcPr>
            <w:tcW w:w="2977" w:type="dxa"/>
          </w:tcPr>
          <w:p w14:paraId="657B9EC3" w14:textId="77777777" w:rsidR="00684478" w:rsidRPr="00362200" w:rsidRDefault="00684478" w:rsidP="001138D1"/>
        </w:tc>
      </w:tr>
      <w:tr w:rsidR="00684478" w:rsidRPr="00362200" w14:paraId="27693ED5" w14:textId="77777777" w:rsidTr="004737E5">
        <w:tc>
          <w:tcPr>
            <w:tcW w:w="2789" w:type="dxa"/>
          </w:tcPr>
          <w:p w14:paraId="0F23569B" w14:textId="77777777" w:rsidR="00684478" w:rsidRPr="00362200" w:rsidRDefault="00684478" w:rsidP="001138D1">
            <w:pPr>
              <w:pStyle w:val="ListParagraph"/>
              <w:numPr>
                <w:ilvl w:val="0"/>
                <w:numId w:val="18"/>
              </w:numPr>
              <w:suppressAutoHyphens w:val="0"/>
              <w:spacing w:after="0" w:line="240" w:lineRule="auto"/>
            </w:pPr>
            <w:r w:rsidRPr="00362200">
              <w:t>Develop a school/vocal ensemble</w:t>
            </w:r>
          </w:p>
        </w:tc>
        <w:tc>
          <w:tcPr>
            <w:tcW w:w="2789" w:type="dxa"/>
          </w:tcPr>
          <w:p w14:paraId="59BE3320" w14:textId="77777777" w:rsidR="00684478" w:rsidRPr="00362200" w:rsidRDefault="00684478" w:rsidP="001138D1">
            <w:r>
              <w:t>Established choir in place, weekly rehearsals. Cover wide range of genres of music, theatre, modern etc</w:t>
            </w:r>
          </w:p>
        </w:tc>
        <w:tc>
          <w:tcPr>
            <w:tcW w:w="2790" w:type="dxa"/>
          </w:tcPr>
          <w:p w14:paraId="70BC4304" w14:textId="01032120" w:rsidR="00684478" w:rsidRPr="00362200" w:rsidRDefault="002612F0" w:rsidP="001138D1">
            <w:r>
              <w:t>Continue</w:t>
            </w:r>
            <w:r w:rsidR="00684478">
              <w:t xml:space="preserve"> KS1 singing group</w:t>
            </w:r>
          </w:p>
        </w:tc>
        <w:tc>
          <w:tcPr>
            <w:tcW w:w="3251" w:type="dxa"/>
          </w:tcPr>
          <w:p w14:paraId="0163DBFB" w14:textId="00C6F80E" w:rsidR="00684478" w:rsidRPr="00362200" w:rsidRDefault="002B090F" w:rsidP="001138D1">
            <w:r>
              <w:t>Music Leader</w:t>
            </w:r>
          </w:p>
        </w:tc>
        <w:tc>
          <w:tcPr>
            <w:tcW w:w="2977" w:type="dxa"/>
          </w:tcPr>
          <w:p w14:paraId="6EFAD278" w14:textId="77777777" w:rsidR="00684478" w:rsidRPr="00362200" w:rsidRDefault="00684478" w:rsidP="001138D1"/>
        </w:tc>
      </w:tr>
      <w:tr w:rsidR="00684478" w:rsidRPr="00362200" w14:paraId="09236F1B" w14:textId="77777777" w:rsidTr="004737E5">
        <w:tc>
          <w:tcPr>
            <w:tcW w:w="2789" w:type="dxa"/>
          </w:tcPr>
          <w:p w14:paraId="0B9C2C5A" w14:textId="77777777" w:rsidR="00684478" w:rsidRPr="00362200" w:rsidRDefault="00684478" w:rsidP="001138D1">
            <w:pPr>
              <w:pStyle w:val="ListParagraph"/>
              <w:numPr>
                <w:ilvl w:val="0"/>
                <w:numId w:val="18"/>
              </w:numPr>
              <w:suppressAutoHyphens w:val="0"/>
              <w:spacing w:after="0" w:line="240" w:lineRule="auto"/>
            </w:pPr>
            <w:r w:rsidRPr="00362200">
              <w:lastRenderedPageBreak/>
              <w:t>Develop a school ensemble/band/group</w:t>
            </w:r>
          </w:p>
        </w:tc>
        <w:tc>
          <w:tcPr>
            <w:tcW w:w="2789" w:type="dxa"/>
          </w:tcPr>
          <w:p w14:paraId="015E2A4D" w14:textId="77777777" w:rsidR="00684478" w:rsidRDefault="00684478" w:rsidP="001138D1">
            <w:r>
              <w:t>No instrumental ensemble at moment other than whole class.</w:t>
            </w:r>
          </w:p>
          <w:p w14:paraId="148988E4" w14:textId="77777777" w:rsidR="00684478" w:rsidRPr="00362200" w:rsidRDefault="00684478" w:rsidP="001138D1">
            <w:r>
              <w:t>Pupils perform to parents and peers for concerts, church services, recordings taken and put on Dojo throughout the year</w:t>
            </w:r>
          </w:p>
        </w:tc>
        <w:tc>
          <w:tcPr>
            <w:tcW w:w="2790" w:type="dxa"/>
          </w:tcPr>
          <w:p w14:paraId="2CADA7E2" w14:textId="5A49F152" w:rsidR="00684478" w:rsidRDefault="00684478" w:rsidP="001138D1">
            <w:r>
              <w:t xml:space="preserve"> Hot House to put together ensemble for a concert from pupils taking 1/1 tuition.</w:t>
            </w:r>
          </w:p>
          <w:p w14:paraId="7B556027" w14:textId="57D14F03" w:rsidR="002B090F" w:rsidRPr="00362200" w:rsidRDefault="002B090F" w:rsidP="001138D1">
            <w:r>
              <w:t xml:space="preserve">Class teachers to </w:t>
            </w:r>
            <w:r w:rsidR="006C6296">
              <w:t>encourage ensembles to be shown to other classes and parents.</w:t>
            </w:r>
          </w:p>
        </w:tc>
        <w:tc>
          <w:tcPr>
            <w:tcW w:w="3251" w:type="dxa"/>
          </w:tcPr>
          <w:p w14:paraId="1556AEE5" w14:textId="77777777" w:rsidR="00684478" w:rsidRPr="00362200" w:rsidRDefault="00684478" w:rsidP="001138D1"/>
        </w:tc>
        <w:tc>
          <w:tcPr>
            <w:tcW w:w="2977" w:type="dxa"/>
          </w:tcPr>
          <w:p w14:paraId="398046A8" w14:textId="77777777" w:rsidR="00684478" w:rsidRPr="00362200" w:rsidRDefault="00684478" w:rsidP="001138D1"/>
        </w:tc>
      </w:tr>
      <w:tr w:rsidR="00684478" w:rsidRPr="00362200" w14:paraId="45DBE198" w14:textId="77777777" w:rsidTr="004737E5">
        <w:tc>
          <w:tcPr>
            <w:tcW w:w="2789" w:type="dxa"/>
          </w:tcPr>
          <w:p w14:paraId="2F6A0AA5" w14:textId="77777777" w:rsidR="00684478" w:rsidRPr="00362200" w:rsidRDefault="00684478" w:rsidP="001138D1">
            <w:pPr>
              <w:pStyle w:val="ListParagraph"/>
              <w:numPr>
                <w:ilvl w:val="0"/>
                <w:numId w:val="18"/>
              </w:numPr>
              <w:suppressAutoHyphens w:val="0"/>
              <w:spacing w:after="0" w:line="240" w:lineRule="auto"/>
            </w:pPr>
            <w:r w:rsidRPr="00362200">
              <w:t>Provide space for rehearsals and individual practice</w:t>
            </w:r>
          </w:p>
        </w:tc>
        <w:tc>
          <w:tcPr>
            <w:tcW w:w="2789" w:type="dxa"/>
          </w:tcPr>
          <w:p w14:paraId="12271963" w14:textId="77777777" w:rsidR="00684478" w:rsidRPr="00362200" w:rsidRDefault="00684478" w:rsidP="001138D1">
            <w:r>
              <w:t>1/1 lessons take place in the Hub, practice area provided. Storage for instruments in classrooms and music store.</w:t>
            </w:r>
          </w:p>
        </w:tc>
        <w:tc>
          <w:tcPr>
            <w:tcW w:w="2790" w:type="dxa"/>
          </w:tcPr>
          <w:p w14:paraId="01059C59" w14:textId="17C5B08F" w:rsidR="00684478" w:rsidRPr="00362200" w:rsidRDefault="00FD193A" w:rsidP="001138D1">
            <w:r>
              <w:t>Encourage use of space for individual and group practice</w:t>
            </w:r>
          </w:p>
        </w:tc>
        <w:tc>
          <w:tcPr>
            <w:tcW w:w="3251" w:type="dxa"/>
          </w:tcPr>
          <w:p w14:paraId="4F4BAA58" w14:textId="77777777" w:rsidR="00684478" w:rsidRPr="00362200" w:rsidRDefault="00684478" w:rsidP="001138D1"/>
        </w:tc>
        <w:tc>
          <w:tcPr>
            <w:tcW w:w="2977" w:type="dxa"/>
          </w:tcPr>
          <w:p w14:paraId="24D2CBA9" w14:textId="77777777" w:rsidR="00684478" w:rsidRPr="00362200" w:rsidRDefault="00684478" w:rsidP="001138D1"/>
        </w:tc>
      </w:tr>
      <w:tr w:rsidR="00684478" w:rsidRPr="00362200" w14:paraId="4E017F04" w14:textId="77777777" w:rsidTr="004737E5">
        <w:tc>
          <w:tcPr>
            <w:tcW w:w="2789" w:type="dxa"/>
          </w:tcPr>
          <w:p w14:paraId="1F6A5DD6" w14:textId="77777777" w:rsidR="00684478" w:rsidRPr="00362200" w:rsidRDefault="00684478" w:rsidP="001138D1">
            <w:pPr>
              <w:pStyle w:val="ListParagraph"/>
              <w:numPr>
                <w:ilvl w:val="0"/>
                <w:numId w:val="18"/>
              </w:numPr>
              <w:suppressAutoHyphens w:val="0"/>
              <w:spacing w:after="0" w:line="240" w:lineRule="auto"/>
            </w:pPr>
            <w:r w:rsidRPr="00362200">
              <w:t>Develop a termly performance</w:t>
            </w:r>
          </w:p>
        </w:tc>
        <w:tc>
          <w:tcPr>
            <w:tcW w:w="2789" w:type="dxa"/>
          </w:tcPr>
          <w:p w14:paraId="4E9E9782" w14:textId="77777777" w:rsidR="00684478" w:rsidRPr="00362200" w:rsidRDefault="00684478" w:rsidP="001138D1">
            <w:r>
              <w:t xml:space="preserve">Performances are at Harvest, Christmas Easter and Leavers assembly. Small </w:t>
            </w:r>
            <w:r>
              <w:lastRenderedPageBreak/>
              <w:t>group performances encouraged at local community spots, Asda, Nursing Homes and Church.</w:t>
            </w:r>
          </w:p>
        </w:tc>
        <w:tc>
          <w:tcPr>
            <w:tcW w:w="2790" w:type="dxa"/>
          </w:tcPr>
          <w:p w14:paraId="35273BFB" w14:textId="504299BC" w:rsidR="00684478" w:rsidRDefault="00684478" w:rsidP="001138D1">
            <w:r>
              <w:lastRenderedPageBreak/>
              <w:t xml:space="preserve">Plan in place to perform a whole </w:t>
            </w:r>
            <w:r w:rsidR="00B33390">
              <w:t xml:space="preserve">Trust </w:t>
            </w:r>
            <w:r>
              <w:t>song</w:t>
            </w:r>
            <w:r w:rsidR="00A72C0B">
              <w:t>.</w:t>
            </w:r>
          </w:p>
          <w:p w14:paraId="7E7099E5" w14:textId="1564F5DE" w:rsidR="00055F26" w:rsidRDefault="00055F26" w:rsidP="001138D1">
            <w:r>
              <w:t>Continue to establish opportunities to perform</w:t>
            </w:r>
            <w:r w:rsidR="00441128">
              <w:t xml:space="preserve"> within school and beyond.</w:t>
            </w:r>
          </w:p>
          <w:p w14:paraId="3D34D949" w14:textId="77777777" w:rsidR="00684478" w:rsidRPr="00362200" w:rsidRDefault="00684478" w:rsidP="001138D1"/>
        </w:tc>
        <w:tc>
          <w:tcPr>
            <w:tcW w:w="3251" w:type="dxa"/>
          </w:tcPr>
          <w:p w14:paraId="2F809BD7" w14:textId="77777777" w:rsidR="00684478" w:rsidRDefault="00684478" w:rsidP="001138D1">
            <w:r>
              <w:lastRenderedPageBreak/>
              <w:t>Music Hub support for accessing orchestral performances.</w:t>
            </w:r>
          </w:p>
          <w:p w14:paraId="73E7442B" w14:textId="77777777" w:rsidR="00684478" w:rsidRPr="00362200" w:rsidRDefault="00684478" w:rsidP="001138D1"/>
        </w:tc>
        <w:tc>
          <w:tcPr>
            <w:tcW w:w="2977" w:type="dxa"/>
          </w:tcPr>
          <w:p w14:paraId="0A2F2740" w14:textId="688C2728" w:rsidR="00684478" w:rsidRPr="00362200" w:rsidRDefault="00441128" w:rsidP="001138D1">
            <w:r>
              <w:lastRenderedPageBreak/>
              <w:t>Explore large national events</w:t>
            </w:r>
            <w:proofErr w:type="gramStart"/>
            <w:r>
              <w:t xml:space="preserve">-  </w:t>
            </w:r>
            <w:proofErr w:type="spellStart"/>
            <w:r>
              <w:t>eg</w:t>
            </w:r>
            <w:proofErr w:type="gramEnd"/>
            <w:r>
              <w:t>.</w:t>
            </w:r>
            <w:proofErr w:type="spellEnd"/>
            <w:r>
              <w:t xml:space="preserve"> Young Voices</w:t>
            </w:r>
          </w:p>
        </w:tc>
      </w:tr>
      <w:tr w:rsidR="00684478" w:rsidRPr="00362200" w14:paraId="78F6ED46" w14:textId="77777777" w:rsidTr="004737E5">
        <w:tc>
          <w:tcPr>
            <w:tcW w:w="2789" w:type="dxa"/>
          </w:tcPr>
          <w:p w14:paraId="2A72A235" w14:textId="77777777" w:rsidR="00684478" w:rsidRPr="00362200" w:rsidRDefault="00684478" w:rsidP="001138D1">
            <w:pPr>
              <w:pStyle w:val="ListParagraph"/>
              <w:numPr>
                <w:ilvl w:val="0"/>
                <w:numId w:val="18"/>
              </w:numPr>
              <w:suppressAutoHyphens w:val="0"/>
              <w:spacing w:after="0" w:line="240" w:lineRule="auto"/>
            </w:pPr>
            <w:r w:rsidRPr="00362200">
              <w:t>Provide opportunities to enjoy live performances at least once a year</w:t>
            </w:r>
          </w:p>
        </w:tc>
        <w:tc>
          <w:tcPr>
            <w:tcW w:w="2789" w:type="dxa"/>
          </w:tcPr>
          <w:p w14:paraId="0AC5985C" w14:textId="4EC3E13A" w:rsidR="00684478" w:rsidRDefault="00684478" w:rsidP="001138D1">
            <w:r>
              <w:t xml:space="preserve">Annual theatre trips for </w:t>
            </w:r>
            <w:r w:rsidR="00533725">
              <w:t>KS</w:t>
            </w:r>
            <w:r>
              <w:t xml:space="preserve">1 and </w:t>
            </w:r>
            <w:r w:rsidR="00533725">
              <w:t>KS</w:t>
            </w:r>
            <w:r>
              <w:t>2</w:t>
            </w:r>
          </w:p>
          <w:p w14:paraId="5972B160" w14:textId="77777777" w:rsidR="00684478" w:rsidRDefault="00684478" w:rsidP="001138D1">
            <w:r>
              <w:t>Visiting performers and workshops in school.</w:t>
            </w:r>
          </w:p>
          <w:p w14:paraId="200B934F" w14:textId="77777777" w:rsidR="00684478" w:rsidRPr="00362200" w:rsidRDefault="00684478" w:rsidP="001138D1">
            <w:r>
              <w:t>African drumming, and dancers. Bollywood and Greek dancers. Hot House instrument performances, storytelling and song workshops.</w:t>
            </w:r>
          </w:p>
        </w:tc>
        <w:tc>
          <w:tcPr>
            <w:tcW w:w="2790" w:type="dxa"/>
          </w:tcPr>
          <w:p w14:paraId="771EF298" w14:textId="4DDEB127" w:rsidR="00684478" w:rsidRPr="00362200" w:rsidRDefault="00684478" w:rsidP="001138D1">
            <w:r>
              <w:t>Provide info</w:t>
            </w:r>
            <w:r w:rsidR="00B33390">
              <w:t>rmation</w:t>
            </w:r>
            <w:r>
              <w:t xml:space="preserve"> on extracurricular groups, workshops, holiday clubs and bands in the local area to signpost parents to what opportunities are available for children outside school.</w:t>
            </w:r>
          </w:p>
        </w:tc>
        <w:tc>
          <w:tcPr>
            <w:tcW w:w="3251" w:type="dxa"/>
          </w:tcPr>
          <w:p w14:paraId="794DBA8F" w14:textId="77777777" w:rsidR="00684478" w:rsidRPr="00362200" w:rsidRDefault="00684478" w:rsidP="001138D1"/>
        </w:tc>
        <w:tc>
          <w:tcPr>
            <w:tcW w:w="2977" w:type="dxa"/>
          </w:tcPr>
          <w:p w14:paraId="35FAFE34" w14:textId="77777777" w:rsidR="00684478" w:rsidRPr="00362200" w:rsidRDefault="00684478" w:rsidP="001138D1"/>
        </w:tc>
      </w:tr>
    </w:tbl>
    <w:p w14:paraId="1BF67752" w14:textId="77777777" w:rsidR="00684478" w:rsidRDefault="00684478"/>
    <w:p w14:paraId="7AD564E6" w14:textId="0357B344" w:rsidR="00751DED" w:rsidRDefault="00F15877">
      <w:pPr>
        <w:pStyle w:val="Heading2"/>
        <w:spacing w:before="600"/>
      </w:pPr>
      <w:r>
        <w:t xml:space="preserve">Further information </w:t>
      </w:r>
    </w:p>
    <w:bookmarkEnd w:id="14"/>
    <w:bookmarkEnd w:id="15"/>
    <w:bookmarkEnd w:id="16"/>
    <w:p w14:paraId="17561129" w14:textId="59E6DA51" w:rsidR="00152E1A" w:rsidRDefault="00DA7CFA" w:rsidP="00152E1A">
      <w:pPr>
        <w:spacing w:before="120" w:after="120"/>
      </w:pPr>
      <w:r>
        <w:t xml:space="preserve">Our local music hub </w:t>
      </w:r>
      <w:r w:rsidR="00152E1A">
        <w:t xml:space="preserve">is </w:t>
      </w:r>
      <w:r w:rsidR="006B62F6">
        <w:t>Derbyshire Music Hub</w:t>
      </w:r>
      <w:r w:rsidR="0044175C">
        <w:t xml:space="preserve">  </w:t>
      </w:r>
      <w:hyperlink r:id="rId19" w:history="1">
        <w:r w:rsidR="0044175C" w:rsidRPr="0044175C">
          <w:rPr>
            <w:rStyle w:val="Hyperlink"/>
          </w:rPr>
          <w:t>Derbyshire Music Hub</w:t>
        </w:r>
      </w:hyperlink>
      <w:r w:rsidR="00152E1A">
        <w:t xml:space="preserve">. </w:t>
      </w:r>
      <w:r w:rsidR="006B0AD8">
        <w:rPr>
          <w:rFonts w:cs="Arial"/>
        </w:rPr>
        <w:t>Our</w:t>
      </w:r>
      <w:r w:rsidR="00152E1A">
        <w:rPr>
          <w:rFonts w:cs="Arial"/>
        </w:rPr>
        <w:t xml:space="preserve"> local </w:t>
      </w:r>
      <w:hyperlink r:id="rId20" w:anchor="section-1" w:history="1">
        <w:r w:rsidR="00152E1A">
          <w:rPr>
            <w:rStyle w:val="Hyperlink"/>
            <w:rFonts w:cs="Arial"/>
          </w:rPr>
          <w:t>music hub</w:t>
        </w:r>
      </w:hyperlink>
      <w:r w:rsidR="00152E1A">
        <w:rPr>
          <w:rFonts w:cs="Arial"/>
        </w:rPr>
        <w:t xml:space="preserve"> should also have a local plan for music education in place from September 2024 that </w:t>
      </w:r>
      <w:r w:rsidR="006B0AD8">
        <w:rPr>
          <w:rFonts w:cs="Arial"/>
        </w:rPr>
        <w:t>will</w:t>
      </w:r>
      <w:r w:rsidR="00152E1A">
        <w:rPr>
          <w:rFonts w:cs="Arial"/>
        </w:rPr>
        <w:t xml:space="preserve"> include useful information. </w:t>
      </w:r>
    </w:p>
    <w:p w14:paraId="41B3784E" w14:textId="69E03C92" w:rsidR="0044175C" w:rsidRDefault="0044175C" w:rsidP="0044175C">
      <w:pPr>
        <w:spacing w:before="120" w:after="120"/>
      </w:pPr>
      <w:r>
        <w:rPr>
          <w:rFonts w:cs="Arial"/>
        </w:rPr>
        <w:t xml:space="preserve">The Department for Education publishes a </w:t>
      </w:r>
      <w:hyperlink r:id="rId21" w:history="1">
        <w:r>
          <w:rPr>
            <w:rStyle w:val="Hyperlink"/>
            <w:rFonts w:cs="Arial"/>
          </w:rPr>
          <w:t>guide for parents and young people</w:t>
        </w:r>
      </w:hyperlink>
      <w:r>
        <w:rPr>
          <w:rFonts w:cs="Arial"/>
        </w:rPr>
        <w:t xml:space="preserve"> on how </w:t>
      </w:r>
      <w:r w:rsidR="00DA7CFA">
        <w:rPr>
          <w:rFonts w:cs="Arial"/>
        </w:rPr>
        <w:t>parents</w:t>
      </w:r>
      <w:r>
        <w:rPr>
          <w:rFonts w:cs="Arial"/>
        </w:rPr>
        <w:t xml:space="preserve"> can get involved in music in and out of school, and where they can go to for support beyond the school. </w:t>
      </w:r>
    </w:p>
    <w:p w14:paraId="404CBA31" w14:textId="77777777" w:rsidR="00AF3087" w:rsidRDefault="00AF3087" w:rsidP="007302F7"/>
    <w:p w14:paraId="5526A0B8" w14:textId="77777777" w:rsidR="00AF3087" w:rsidRDefault="00AF3087" w:rsidP="007302F7"/>
    <w:p w14:paraId="39EFD4A0" w14:textId="77777777" w:rsidR="00AF3087" w:rsidRDefault="00AF3087" w:rsidP="007302F7"/>
    <w:p w14:paraId="24F2D038" w14:textId="77777777" w:rsidR="00AF3087" w:rsidRDefault="00AF3087" w:rsidP="007302F7">
      <w:bookmarkStart w:id="17" w:name="_GoBack"/>
      <w:bookmarkEnd w:id="17"/>
    </w:p>
    <w:p w14:paraId="0BD6598C" w14:textId="77777777" w:rsidR="00AF3087" w:rsidRDefault="00AF3087" w:rsidP="007302F7"/>
    <w:p w14:paraId="6966FDB0" w14:textId="77777777" w:rsidR="00AF3087" w:rsidRDefault="00AF3087" w:rsidP="007302F7"/>
    <w:p w14:paraId="5982F295" w14:textId="77777777" w:rsidR="00AF3087" w:rsidRDefault="00AF3087" w:rsidP="007302F7"/>
    <w:p w14:paraId="3534F355" w14:textId="562A8B77" w:rsidR="00AF3087" w:rsidRDefault="00AF3087" w:rsidP="00D85CBF">
      <w:pPr>
        <w:jc w:val="center"/>
      </w:pPr>
    </w:p>
    <w:p w14:paraId="0E1F8EC5" w14:textId="41F83A8C" w:rsidR="007302F7" w:rsidRPr="00362200" w:rsidRDefault="007302F7" w:rsidP="00315E8A">
      <w:pPr>
        <w:ind w:left="720" w:hanging="360"/>
        <w:jc w:val="center"/>
      </w:pPr>
    </w:p>
    <w:p w14:paraId="5B265305" w14:textId="77777777" w:rsidR="007302F7" w:rsidRDefault="007302F7"/>
    <w:sectPr w:rsidR="007302F7" w:rsidSect="007302F7">
      <w:footerReference w:type="default" r:id="rId22"/>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4BD4E" w14:textId="77777777" w:rsidR="0040754D" w:rsidRDefault="0040754D">
      <w:pPr>
        <w:spacing w:after="0" w:line="240" w:lineRule="auto"/>
      </w:pPr>
      <w:r>
        <w:separator/>
      </w:r>
    </w:p>
  </w:endnote>
  <w:endnote w:type="continuationSeparator" w:id="0">
    <w:p w14:paraId="02372997" w14:textId="77777777" w:rsidR="0040754D" w:rsidRDefault="00407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13841"/>
      <w:gridCol w:w="729"/>
    </w:tblGrid>
    <w:tr w:rsidR="000C0B04" w14:paraId="1A8B1659" w14:textId="77777777">
      <w:trPr>
        <w:jc w:val="right"/>
      </w:trPr>
      <w:tc>
        <w:tcPr>
          <w:tcW w:w="4795" w:type="dxa"/>
          <w:vAlign w:val="center"/>
        </w:tcPr>
        <w:sdt>
          <w:sdtPr>
            <w:rPr>
              <w:caps/>
              <w:color w:val="000000" w:themeColor="text1"/>
            </w:rPr>
            <w:alias w:val="Author"/>
            <w:tag w:val=""/>
            <w:id w:val="1534539408"/>
            <w:placeholder>
              <w:docPart w:val="A37F0AA982344F859D79EDFB73F329AD"/>
            </w:placeholder>
            <w:dataBinding w:prefixMappings="xmlns:ns0='http://purl.org/dc/elements/1.1/' xmlns:ns1='http://schemas.openxmlformats.org/package/2006/metadata/core-properties' " w:xpath="/ns1:coreProperties[1]/ns0:creator[1]" w:storeItemID="{6C3C8BC8-F283-45AE-878A-BAB7291924A1}"/>
            <w:text/>
          </w:sdtPr>
          <w:sdtEndPr/>
          <w:sdtContent>
            <w:p w14:paraId="335877D8" w14:textId="026B0CCF" w:rsidR="000C0B04" w:rsidRDefault="000C0B04">
              <w:pPr>
                <w:pStyle w:val="Header"/>
                <w:jc w:val="right"/>
                <w:rPr>
                  <w:caps/>
                  <w:color w:val="000000" w:themeColor="text1"/>
                </w:rPr>
              </w:pPr>
              <w:r>
                <w:rPr>
                  <w:caps/>
                  <w:color w:val="000000" w:themeColor="text1"/>
                </w:rPr>
                <w:t xml:space="preserve">Asterdale MUSIC Plan </w:t>
              </w:r>
              <w:r w:rsidR="0088276C">
                <w:rPr>
                  <w:caps/>
                  <w:color w:val="000000" w:themeColor="text1"/>
                </w:rPr>
                <w:t>20</w:t>
              </w:r>
              <w:r>
                <w:rPr>
                  <w:caps/>
                  <w:color w:val="000000" w:themeColor="text1"/>
                </w:rPr>
                <w:t>2</w:t>
              </w:r>
              <w:r w:rsidR="0088276C">
                <w:rPr>
                  <w:caps/>
                  <w:color w:val="000000" w:themeColor="text1"/>
                </w:rPr>
                <w:t>5</w:t>
              </w:r>
              <w:r>
                <w:rPr>
                  <w:caps/>
                  <w:color w:val="000000" w:themeColor="text1"/>
                </w:rPr>
                <w:t>-</w:t>
              </w:r>
              <w:r w:rsidR="0088276C">
                <w:rPr>
                  <w:caps/>
                  <w:color w:val="000000" w:themeColor="text1"/>
                </w:rPr>
                <w:t>20</w:t>
              </w:r>
              <w:r>
                <w:rPr>
                  <w:caps/>
                  <w:color w:val="000000" w:themeColor="text1"/>
                </w:rPr>
                <w:t>2</w:t>
              </w:r>
              <w:r w:rsidR="0088276C">
                <w:rPr>
                  <w:caps/>
                  <w:color w:val="000000" w:themeColor="text1"/>
                </w:rPr>
                <w:t>6</w:t>
              </w:r>
            </w:p>
          </w:sdtContent>
        </w:sdt>
      </w:tc>
      <w:tc>
        <w:tcPr>
          <w:tcW w:w="250" w:type="pct"/>
          <w:shd w:val="clear" w:color="auto" w:fill="E97132" w:themeFill="accent2"/>
          <w:vAlign w:val="center"/>
        </w:tcPr>
        <w:p w14:paraId="63FA75EE" w14:textId="77777777" w:rsidR="000C0B04" w:rsidRDefault="000C0B04">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AD564A3" w14:textId="013D9A63" w:rsidR="00F15877" w:rsidRDefault="00F15877">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163D1" w14:textId="77777777" w:rsidR="0040754D" w:rsidRDefault="0040754D">
      <w:pPr>
        <w:spacing w:after="0" w:line="240" w:lineRule="auto"/>
      </w:pPr>
      <w:r>
        <w:separator/>
      </w:r>
    </w:p>
  </w:footnote>
  <w:footnote w:type="continuationSeparator" w:id="0">
    <w:p w14:paraId="024F3E35" w14:textId="77777777" w:rsidR="0040754D" w:rsidRDefault="00407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90688"/>
    <w:multiLevelType w:val="hybridMultilevel"/>
    <w:tmpl w:val="6F80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BC02E6"/>
    <w:multiLevelType w:val="hybridMultilevel"/>
    <w:tmpl w:val="0F241A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0031293"/>
    <w:multiLevelType w:val="hybridMultilevel"/>
    <w:tmpl w:val="995257DE"/>
    <w:lvl w:ilvl="0" w:tplc="D0A6EE6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E4AA6"/>
    <w:multiLevelType w:val="hybridMultilevel"/>
    <w:tmpl w:val="35B6DF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0"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1BE4688"/>
    <w:multiLevelType w:val="hybridMultilevel"/>
    <w:tmpl w:val="260C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9852CAF"/>
    <w:multiLevelType w:val="hybridMultilevel"/>
    <w:tmpl w:val="67245B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EC22FE0"/>
    <w:multiLevelType w:val="hybridMultilevel"/>
    <w:tmpl w:val="BF68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5"/>
  </w:num>
  <w:num w:numId="4">
    <w:abstractNumId w:val="20"/>
  </w:num>
  <w:num w:numId="5">
    <w:abstractNumId w:val="15"/>
  </w:num>
  <w:num w:numId="6">
    <w:abstractNumId w:val="17"/>
  </w:num>
  <w:num w:numId="7">
    <w:abstractNumId w:val="16"/>
  </w:num>
  <w:num w:numId="8">
    <w:abstractNumId w:val="11"/>
  </w:num>
  <w:num w:numId="9">
    <w:abstractNumId w:val="8"/>
  </w:num>
  <w:num w:numId="10">
    <w:abstractNumId w:val="1"/>
  </w:num>
  <w:num w:numId="11">
    <w:abstractNumId w:val="14"/>
  </w:num>
  <w:num w:numId="12">
    <w:abstractNumId w:val="9"/>
  </w:num>
  <w:num w:numId="13">
    <w:abstractNumId w:val="10"/>
  </w:num>
  <w:num w:numId="14">
    <w:abstractNumId w:val="19"/>
  </w:num>
  <w:num w:numId="15">
    <w:abstractNumId w:val="13"/>
  </w:num>
  <w:num w:numId="16">
    <w:abstractNumId w:val="4"/>
  </w:num>
  <w:num w:numId="17">
    <w:abstractNumId w:val="2"/>
  </w:num>
  <w:num w:numId="18">
    <w:abstractNumId w:val="3"/>
  </w:num>
  <w:num w:numId="19">
    <w:abstractNumId w:val="0"/>
  </w:num>
  <w:num w:numId="20">
    <w:abstractNumId w:val="23"/>
  </w:num>
  <w:num w:numId="21">
    <w:abstractNumId w:val="12"/>
  </w:num>
  <w:num w:numId="22">
    <w:abstractNumId w:val="7"/>
  </w:num>
  <w:num w:numId="23">
    <w:abstractNumId w:val="6"/>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6A31"/>
    <w:rsid w:val="000351A7"/>
    <w:rsid w:val="0004046E"/>
    <w:rsid w:val="00051446"/>
    <w:rsid w:val="00052AA7"/>
    <w:rsid w:val="00055F26"/>
    <w:rsid w:val="000655C2"/>
    <w:rsid w:val="0007313B"/>
    <w:rsid w:val="00093826"/>
    <w:rsid w:val="000A7B39"/>
    <w:rsid w:val="000B1DDE"/>
    <w:rsid w:val="000C0064"/>
    <w:rsid w:val="000C0B04"/>
    <w:rsid w:val="000F22C5"/>
    <w:rsid w:val="00105AA4"/>
    <w:rsid w:val="001069F5"/>
    <w:rsid w:val="00110304"/>
    <w:rsid w:val="0013090A"/>
    <w:rsid w:val="00135D76"/>
    <w:rsid w:val="0015132F"/>
    <w:rsid w:val="00152E1A"/>
    <w:rsid w:val="00160447"/>
    <w:rsid w:val="00180BD5"/>
    <w:rsid w:val="001A139C"/>
    <w:rsid w:val="001B1C9B"/>
    <w:rsid w:val="001D5700"/>
    <w:rsid w:val="00252FC8"/>
    <w:rsid w:val="002612F0"/>
    <w:rsid w:val="0028424A"/>
    <w:rsid w:val="00286BF0"/>
    <w:rsid w:val="0028795B"/>
    <w:rsid w:val="0029135E"/>
    <w:rsid w:val="00291FD2"/>
    <w:rsid w:val="002A2B3A"/>
    <w:rsid w:val="002B090F"/>
    <w:rsid w:val="002D0D66"/>
    <w:rsid w:val="002F25C5"/>
    <w:rsid w:val="00315906"/>
    <w:rsid w:val="00315E8A"/>
    <w:rsid w:val="00324558"/>
    <w:rsid w:val="0033237C"/>
    <w:rsid w:val="00370FC5"/>
    <w:rsid w:val="003B0FDE"/>
    <w:rsid w:val="003B39F9"/>
    <w:rsid w:val="003C12BA"/>
    <w:rsid w:val="003D2CFF"/>
    <w:rsid w:val="003D7B06"/>
    <w:rsid w:val="003E3452"/>
    <w:rsid w:val="0040754D"/>
    <w:rsid w:val="00410631"/>
    <w:rsid w:val="00417C7A"/>
    <w:rsid w:val="0043423E"/>
    <w:rsid w:val="004351D8"/>
    <w:rsid w:val="00441128"/>
    <w:rsid w:val="0044175C"/>
    <w:rsid w:val="0045677A"/>
    <w:rsid w:val="004622A8"/>
    <w:rsid w:val="004724AA"/>
    <w:rsid w:val="004737E5"/>
    <w:rsid w:val="00476E61"/>
    <w:rsid w:val="00484303"/>
    <w:rsid w:val="00491D45"/>
    <w:rsid w:val="004A4CAF"/>
    <w:rsid w:val="004A7A38"/>
    <w:rsid w:val="004D26CB"/>
    <w:rsid w:val="004D2B2C"/>
    <w:rsid w:val="004F23C6"/>
    <w:rsid w:val="004F3646"/>
    <w:rsid w:val="0050162A"/>
    <w:rsid w:val="00514A1E"/>
    <w:rsid w:val="00533725"/>
    <w:rsid w:val="005757AD"/>
    <w:rsid w:val="00586C25"/>
    <w:rsid w:val="005A1768"/>
    <w:rsid w:val="005B3D0E"/>
    <w:rsid w:val="005D39A1"/>
    <w:rsid w:val="005D5591"/>
    <w:rsid w:val="005E3CFD"/>
    <w:rsid w:val="005E786C"/>
    <w:rsid w:val="006020D0"/>
    <w:rsid w:val="00606B92"/>
    <w:rsid w:val="0061453C"/>
    <w:rsid w:val="006215E3"/>
    <w:rsid w:val="006619B6"/>
    <w:rsid w:val="00664542"/>
    <w:rsid w:val="00673ED5"/>
    <w:rsid w:val="00682535"/>
    <w:rsid w:val="00684099"/>
    <w:rsid w:val="00684478"/>
    <w:rsid w:val="0068782B"/>
    <w:rsid w:val="00690C6A"/>
    <w:rsid w:val="006940AA"/>
    <w:rsid w:val="006A01AC"/>
    <w:rsid w:val="006A0EE4"/>
    <w:rsid w:val="006B0AD8"/>
    <w:rsid w:val="006B62F6"/>
    <w:rsid w:val="006C6296"/>
    <w:rsid w:val="006F7F50"/>
    <w:rsid w:val="00711B2E"/>
    <w:rsid w:val="007302F7"/>
    <w:rsid w:val="00751DED"/>
    <w:rsid w:val="0076664F"/>
    <w:rsid w:val="007A0F19"/>
    <w:rsid w:val="007D484B"/>
    <w:rsid w:val="008237EB"/>
    <w:rsid w:val="0082618D"/>
    <w:rsid w:val="00844625"/>
    <w:rsid w:val="0088276C"/>
    <w:rsid w:val="008827C0"/>
    <w:rsid w:val="00883374"/>
    <w:rsid w:val="00894132"/>
    <w:rsid w:val="008B18FC"/>
    <w:rsid w:val="008D6516"/>
    <w:rsid w:val="008F6984"/>
    <w:rsid w:val="009547E1"/>
    <w:rsid w:val="00955724"/>
    <w:rsid w:val="00962D61"/>
    <w:rsid w:val="00976655"/>
    <w:rsid w:val="00976A1F"/>
    <w:rsid w:val="00976ED9"/>
    <w:rsid w:val="009C2C7E"/>
    <w:rsid w:val="009C5AA6"/>
    <w:rsid w:val="009F5FC1"/>
    <w:rsid w:val="00A2226F"/>
    <w:rsid w:val="00A237E0"/>
    <w:rsid w:val="00A23AE6"/>
    <w:rsid w:val="00A2762A"/>
    <w:rsid w:val="00A31ECA"/>
    <w:rsid w:val="00A403A0"/>
    <w:rsid w:val="00A511C7"/>
    <w:rsid w:val="00A616F2"/>
    <w:rsid w:val="00A679B8"/>
    <w:rsid w:val="00A72C0B"/>
    <w:rsid w:val="00A8747C"/>
    <w:rsid w:val="00A93401"/>
    <w:rsid w:val="00AF3087"/>
    <w:rsid w:val="00AF4F6B"/>
    <w:rsid w:val="00B20B78"/>
    <w:rsid w:val="00B33390"/>
    <w:rsid w:val="00B36E52"/>
    <w:rsid w:val="00B53BE8"/>
    <w:rsid w:val="00BD2C38"/>
    <w:rsid w:val="00BF1D51"/>
    <w:rsid w:val="00BF4E08"/>
    <w:rsid w:val="00C0197A"/>
    <w:rsid w:val="00C116A5"/>
    <w:rsid w:val="00C516B7"/>
    <w:rsid w:val="00C769B5"/>
    <w:rsid w:val="00C86228"/>
    <w:rsid w:val="00CC3F9A"/>
    <w:rsid w:val="00CC78BA"/>
    <w:rsid w:val="00CD75FF"/>
    <w:rsid w:val="00CF6D98"/>
    <w:rsid w:val="00D425EB"/>
    <w:rsid w:val="00D51435"/>
    <w:rsid w:val="00D52073"/>
    <w:rsid w:val="00D5342A"/>
    <w:rsid w:val="00D54708"/>
    <w:rsid w:val="00D55E6E"/>
    <w:rsid w:val="00D7708C"/>
    <w:rsid w:val="00D85CBF"/>
    <w:rsid w:val="00D97726"/>
    <w:rsid w:val="00DA7CFA"/>
    <w:rsid w:val="00DB1E3F"/>
    <w:rsid w:val="00DB37CB"/>
    <w:rsid w:val="00DB6A5E"/>
    <w:rsid w:val="00E54C45"/>
    <w:rsid w:val="00E6229E"/>
    <w:rsid w:val="00E64CFF"/>
    <w:rsid w:val="00E64DD4"/>
    <w:rsid w:val="00E664F5"/>
    <w:rsid w:val="00E8392E"/>
    <w:rsid w:val="00EA3BA0"/>
    <w:rsid w:val="00EA5230"/>
    <w:rsid w:val="00EC5C82"/>
    <w:rsid w:val="00ED0C0E"/>
    <w:rsid w:val="00ED3A49"/>
    <w:rsid w:val="00EE4E20"/>
    <w:rsid w:val="00EE6D51"/>
    <w:rsid w:val="00F15877"/>
    <w:rsid w:val="00F24F33"/>
    <w:rsid w:val="00F47697"/>
    <w:rsid w:val="00F816F6"/>
    <w:rsid w:val="00F952B9"/>
    <w:rsid w:val="00F97B59"/>
    <w:rsid w:val="00FB0898"/>
    <w:rsid w:val="00FD0AB4"/>
    <w:rsid w:val="00FD193A"/>
    <w:rsid w:val="00FE2150"/>
    <w:rsid w:val="00FE2924"/>
    <w:rsid w:val="00FF131E"/>
    <w:rsid w:val="00FF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7302F7"/>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55724"/>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859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classical100.org/login" TargetMode="External"/><Relationship Id="rId3" Type="http://schemas.openxmlformats.org/officeDocument/2006/relationships/customXml" Target="../customXml/item3.xml"/><Relationship Id="rId21" Type="http://schemas.openxmlformats.org/officeDocument/2006/relationships/hyperlink" Target="https://www.gov.uk/government/publications/music-education-information-for-parents-and-young-people"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bc.co.uk/teach/topics/cwye7nkxlpl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teach/ten-pieces/articles/znvhrj6" TargetMode="External"/><Relationship Id="rId20" Type="http://schemas.openxmlformats.org/officeDocument/2006/relationships/hyperlink" Target="https://www.artscouncil.org.uk/MusicEducationHub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derbyshiremusichub.org.uk/home.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7F0AA982344F859D79EDFB73F329AD"/>
        <w:category>
          <w:name w:val="General"/>
          <w:gallery w:val="placeholder"/>
        </w:category>
        <w:types>
          <w:type w:val="bbPlcHdr"/>
        </w:types>
        <w:behaviors>
          <w:behavior w:val="content"/>
        </w:behaviors>
        <w:guid w:val="{D3D6A45E-5221-488C-864C-351F80F30AB8}"/>
      </w:docPartPr>
      <w:docPartBody>
        <w:p w:rsidR="00F4007E" w:rsidRDefault="00D91B72" w:rsidP="00D91B72">
          <w:pPr>
            <w:pStyle w:val="A37F0AA982344F859D79EDFB73F329A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72"/>
    <w:rsid w:val="004342EC"/>
    <w:rsid w:val="004B5E8F"/>
    <w:rsid w:val="006E1907"/>
    <w:rsid w:val="007C1ACF"/>
    <w:rsid w:val="007F275C"/>
    <w:rsid w:val="00C354E0"/>
    <w:rsid w:val="00D91B72"/>
    <w:rsid w:val="00F40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7F0AA982344F859D79EDFB73F329AD">
    <w:name w:val="A37F0AA982344F859D79EDFB73F329AD"/>
    <w:rsid w:val="00D91B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9662384D567D4190E5C8704E598E0C" ma:contentTypeVersion="15" ma:contentTypeDescription="Create a new document." ma:contentTypeScope="" ma:versionID="180c2e8ca8b902f9e622a62b96167fa7">
  <xsd:schema xmlns:xsd="http://www.w3.org/2001/XMLSchema" xmlns:xs="http://www.w3.org/2001/XMLSchema" xmlns:p="http://schemas.microsoft.com/office/2006/metadata/properties" xmlns:ns3="eff2cdc0-688e-44d5-8a5e-7c168c971365" xmlns:ns4="94f01462-c7ff-4a30-bc1d-4891399df586" targetNamespace="http://schemas.microsoft.com/office/2006/metadata/properties" ma:root="true" ma:fieldsID="0e6515da0f2cb0fbf167e4c2a3b02c55" ns3:_="" ns4:_="">
    <xsd:import namespace="eff2cdc0-688e-44d5-8a5e-7c168c971365"/>
    <xsd:import namespace="94f01462-c7ff-4a30-bc1d-4891399df58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4:SharedWithUsers" minOccurs="0"/>
                <xsd:element ref="ns4:SharedWithDetails" minOccurs="0"/>
                <xsd:element ref="ns4:SharingHintHash" minOccurs="0"/>
                <xsd:element ref="ns3:_activity"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2cdc0-688e-44d5-8a5e-7c168c9713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01462-c7ff-4a30-bc1d-4891399df58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ff2cdc0-688e-44d5-8a5e-7c168c971365" xsi:nil="true"/>
  </documentManagement>
</p:properties>
</file>

<file path=customXml/itemProps1.xml><?xml version="1.0" encoding="utf-8"?>
<ds:datastoreItem xmlns:ds="http://schemas.openxmlformats.org/officeDocument/2006/customXml" ds:itemID="{A08CE9E7-0D5E-4982-BD1A-C9420A1B4E3A}">
  <ds:schemaRefs>
    <ds:schemaRef ds:uri="http://schemas.microsoft.com/sharepoint/v3/contenttype/forms"/>
  </ds:schemaRefs>
</ds:datastoreItem>
</file>

<file path=customXml/itemProps2.xml><?xml version="1.0" encoding="utf-8"?>
<ds:datastoreItem xmlns:ds="http://schemas.openxmlformats.org/officeDocument/2006/customXml" ds:itemID="{F83D8EA9-D8B9-4F24-9E76-B62B82C3B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2cdc0-688e-44d5-8a5e-7c168c971365"/>
    <ds:schemaRef ds:uri="94f01462-c7ff-4a30-bc1d-4891399df5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6010E4-0F44-48C5-A94C-4238C460C49B}">
  <ds:schemaRefs>
    <ds:schemaRef ds:uri="http://schemas.microsoft.com/office/2006/metadata/properties"/>
    <ds:schemaRef ds:uri="http://schemas.microsoft.com/office/infopath/2007/PartnerControls"/>
    <ds:schemaRef ds:uri="eff2cdc0-688e-44d5-8a5e-7c168c97136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Asterdale MUSIC Plan 2025-2026</dc:creator>
  <dc:description/>
  <cp:lastModifiedBy>John O'Leary</cp:lastModifiedBy>
  <cp:revision>2</cp:revision>
  <cp:lastPrinted>2014-09-18T05:26:00Z</cp:lastPrinted>
  <dcterms:created xsi:type="dcterms:W3CDTF">2025-07-13T11:05:00Z</dcterms:created>
  <dcterms:modified xsi:type="dcterms:W3CDTF">2025-07-13T11:05:00Z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0x010100179662384D567D4190E5C8704E598E0C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